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2AF7" w14:textId="7FF193D3" w:rsidR="00D51FFC" w:rsidRPr="00CA7236" w:rsidRDefault="00C6390A" w:rsidP="00BD1491">
      <w:pPr>
        <w:rPr>
          <w:rFonts w:ascii="Arial" w:hAnsi="Arial" w:cs="Arial"/>
          <w:b/>
          <w:color w:val="FF0000"/>
          <w:sz w:val="32"/>
          <w:szCs w:val="32"/>
        </w:rPr>
      </w:pPr>
      <w:bookmarkStart w:id="0" w:name="_Hlk102656583"/>
      <w:r w:rsidRPr="00CA7236">
        <w:rPr>
          <w:rFonts w:ascii="Arial" w:hAnsi="Arial" w:cs="Arial"/>
          <w:b/>
          <w:color w:val="FF0000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2869E3B" wp14:editId="76E09C0F">
            <wp:simplePos x="0" y="0"/>
            <wp:positionH relativeFrom="margin">
              <wp:align>left</wp:align>
            </wp:positionH>
            <wp:positionV relativeFrom="paragraph">
              <wp:posOffset>-1386205</wp:posOffset>
            </wp:positionV>
            <wp:extent cx="1916662" cy="676550"/>
            <wp:effectExtent l="0" t="0" r="7620" b="952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titled-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662" cy="6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B84" w:rsidRPr="00CA7236">
        <w:rPr>
          <w:rFonts w:ascii="Arial" w:hAnsi="Arial" w:cs="Arial"/>
          <w:b/>
          <w:color w:val="FF0000"/>
          <w:sz w:val="32"/>
          <w:szCs w:val="32"/>
        </w:rPr>
        <w:t xml:space="preserve">Agenda </w:t>
      </w:r>
      <w:r w:rsidR="00CB6F42" w:rsidRPr="00CA7236">
        <w:rPr>
          <w:rFonts w:ascii="Arial" w:hAnsi="Arial" w:cs="Arial"/>
          <w:b/>
          <w:bCs/>
          <w:color w:val="FF0000"/>
          <w:sz w:val="32"/>
          <w:szCs w:val="32"/>
        </w:rPr>
        <w:t xml:space="preserve">Algemeen </w:t>
      </w:r>
      <w:r w:rsidR="00A85EA6" w:rsidRPr="00CA7236">
        <w:rPr>
          <w:rFonts w:ascii="Arial" w:hAnsi="Arial" w:cs="Arial"/>
          <w:b/>
          <w:bCs/>
          <w:color w:val="FF0000"/>
          <w:sz w:val="32"/>
          <w:szCs w:val="32"/>
        </w:rPr>
        <w:t>B</w:t>
      </w:r>
      <w:r w:rsidR="002E73D0" w:rsidRPr="00CA7236">
        <w:rPr>
          <w:rFonts w:ascii="Arial" w:hAnsi="Arial" w:cs="Arial"/>
          <w:b/>
          <w:bCs/>
          <w:color w:val="FF0000"/>
          <w:sz w:val="32"/>
          <w:szCs w:val="32"/>
        </w:rPr>
        <w:t>estuur</w:t>
      </w:r>
      <w:r w:rsidR="00CA7236" w:rsidRPr="00CA7236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CA7236" w:rsidRPr="000B260E">
        <w:rPr>
          <w:rFonts w:ascii="Arial" w:hAnsi="Arial" w:cs="Arial"/>
          <w:b/>
          <w:bCs/>
          <w:color w:val="FF0000"/>
          <w:sz w:val="32"/>
          <w:szCs w:val="32"/>
        </w:rPr>
        <w:t>21 September 2023</w:t>
      </w:r>
    </w:p>
    <w:bookmarkEnd w:id="0"/>
    <w:p w14:paraId="45DD6D37" w14:textId="77777777" w:rsidR="002E73D0" w:rsidRDefault="002E73D0" w:rsidP="002E73D0">
      <w:pPr>
        <w:pStyle w:val="Default"/>
      </w:pPr>
    </w:p>
    <w:p w14:paraId="305A02EC" w14:textId="77777777" w:rsidR="002E73D0" w:rsidRDefault="002E73D0" w:rsidP="002E73D0">
      <w:pPr>
        <w:pStyle w:val="Default"/>
        <w:rPr>
          <w:b/>
          <w:bCs/>
          <w:color w:val="auto"/>
          <w:sz w:val="22"/>
          <w:szCs w:val="22"/>
        </w:rPr>
      </w:pPr>
    </w:p>
    <w:p w14:paraId="02D05244" w14:textId="7365FFF3" w:rsidR="00CA7236" w:rsidRPr="00223846" w:rsidRDefault="00CA7236" w:rsidP="00CA7236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223846">
        <w:rPr>
          <w:rFonts w:ascii="Arial" w:hAnsi="Arial" w:cs="Arial"/>
          <w:b/>
          <w:bCs/>
          <w:color w:val="auto"/>
          <w:sz w:val="18"/>
          <w:szCs w:val="18"/>
        </w:rPr>
        <w:t>Dag</w:t>
      </w:r>
      <w:r w:rsidRPr="00223846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="00776B2B" w:rsidRPr="00223846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="00776B2B" w:rsidRPr="00223846">
        <w:rPr>
          <w:rFonts w:ascii="Arial" w:hAnsi="Arial" w:cs="Arial"/>
          <w:color w:val="auto"/>
          <w:sz w:val="18"/>
          <w:szCs w:val="18"/>
        </w:rPr>
        <w:t>donderdag 21 September 2023</w:t>
      </w:r>
      <w:r w:rsidRPr="00223846">
        <w:rPr>
          <w:rFonts w:ascii="Arial" w:hAnsi="Arial" w:cs="Arial"/>
          <w:b/>
          <w:bCs/>
          <w:color w:val="auto"/>
          <w:sz w:val="18"/>
          <w:szCs w:val="18"/>
        </w:rPr>
        <w:tab/>
      </w:r>
    </w:p>
    <w:p w14:paraId="0CF0B2FA" w14:textId="40C825C2" w:rsidR="00CA7236" w:rsidRPr="00223846" w:rsidRDefault="00CA7236" w:rsidP="00CA7236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223846">
        <w:rPr>
          <w:rFonts w:ascii="Arial" w:hAnsi="Arial" w:cs="Arial"/>
          <w:b/>
          <w:bCs/>
          <w:color w:val="auto"/>
          <w:sz w:val="18"/>
          <w:szCs w:val="18"/>
        </w:rPr>
        <w:t>Tijd</w:t>
      </w:r>
      <w:r w:rsidR="00776B2B" w:rsidRPr="00223846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="00776B2B" w:rsidRPr="00223846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="00D25FF6" w:rsidRPr="00223846">
        <w:rPr>
          <w:rFonts w:ascii="Arial" w:hAnsi="Arial" w:cs="Arial"/>
          <w:color w:val="auto"/>
          <w:sz w:val="18"/>
          <w:szCs w:val="18"/>
        </w:rPr>
        <w:t>14.00 – 16.00 uur</w:t>
      </w:r>
      <w:r w:rsidRPr="00223846">
        <w:rPr>
          <w:rFonts w:ascii="Arial" w:hAnsi="Arial" w:cs="Arial"/>
          <w:b/>
          <w:bCs/>
          <w:color w:val="auto"/>
          <w:sz w:val="18"/>
          <w:szCs w:val="18"/>
        </w:rPr>
        <w:tab/>
      </w:r>
    </w:p>
    <w:p w14:paraId="090EE41D" w14:textId="42F618DF" w:rsidR="00CA7236" w:rsidRPr="00223846" w:rsidRDefault="00CA7236" w:rsidP="00CA7236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223846">
        <w:rPr>
          <w:rFonts w:ascii="Arial" w:hAnsi="Arial" w:cs="Arial"/>
          <w:b/>
          <w:bCs/>
          <w:color w:val="auto"/>
          <w:sz w:val="18"/>
          <w:szCs w:val="18"/>
        </w:rPr>
        <w:t>Plaats:</w:t>
      </w:r>
      <w:r w:rsidRPr="00223846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Pr="00223846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Pr="00223846">
        <w:rPr>
          <w:rFonts w:ascii="Arial" w:hAnsi="Arial" w:cs="Arial"/>
          <w:color w:val="auto"/>
          <w:sz w:val="18"/>
          <w:szCs w:val="18"/>
        </w:rPr>
        <w:t>Zaffier Centrum, Mallegatsplein 10, 181</w:t>
      </w:r>
      <w:r w:rsidR="00092D79" w:rsidRPr="00223846">
        <w:rPr>
          <w:rFonts w:ascii="Arial" w:hAnsi="Arial" w:cs="Arial"/>
          <w:color w:val="auto"/>
          <w:sz w:val="18"/>
          <w:szCs w:val="18"/>
        </w:rPr>
        <w:t>5</w:t>
      </w:r>
      <w:r w:rsidRPr="00223846">
        <w:rPr>
          <w:rFonts w:ascii="Arial" w:hAnsi="Arial" w:cs="Arial"/>
          <w:color w:val="auto"/>
          <w:sz w:val="18"/>
          <w:szCs w:val="18"/>
        </w:rPr>
        <w:t xml:space="preserve"> AG te Alkmaar</w:t>
      </w:r>
      <w:r w:rsidRPr="00223846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</w:p>
    <w:p w14:paraId="1B51D4FD" w14:textId="77777777" w:rsidR="00CA7236" w:rsidRPr="00223846" w:rsidRDefault="00CA7236" w:rsidP="00CA7236">
      <w:pPr>
        <w:pStyle w:val="Default"/>
        <w:ind w:left="1416"/>
        <w:rPr>
          <w:rFonts w:ascii="Arial" w:hAnsi="Arial" w:cs="Arial"/>
          <w:color w:val="auto"/>
          <w:sz w:val="18"/>
          <w:szCs w:val="18"/>
          <w:u w:val="single"/>
        </w:rPr>
      </w:pPr>
      <w:r w:rsidRPr="00223846">
        <w:rPr>
          <w:rFonts w:ascii="Arial" w:hAnsi="Arial" w:cs="Arial"/>
          <w:color w:val="auto"/>
          <w:sz w:val="18"/>
          <w:szCs w:val="18"/>
          <w:u w:val="single"/>
        </w:rPr>
        <w:t>Vergaderzaal B.2.95 2</w:t>
      </w:r>
      <w:r w:rsidRPr="00223846">
        <w:rPr>
          <w:rFonts w:ascii="Arial" w:hAnsi="Arial" w:cs="Arial"/>
          <w:color w:val="auto"/>
          <w:sz w:val="18"/>
          <w:szCs w:val="18"/>
          <w:u w:val="single"/>
          <w:vertAlign w:val="superscript"/>
        </w:rPr>
        <w:t>e</w:t>
      </w:r>
      <w:r w:rsidRPr="00223846">
        <w:rPr>
          <w:rFonts w:ascii="Arial" w:hAnsi="Arial" w:cs="Arial"/>
          <w:color w:val="auto"/>
          <w:sz w:val="18"/>
          <w:szCs w:val="18"/>
          <w:u w:val="single"/>
        </w:rPr>
        <w:t xml:space="preserve">  etage </w:t>
      </w:r>
    </w:p>
    <w:p w14:paraId="2D64BBCA" w14:textId="64ED987C" w:rsidR="00CA7236" w:rsidRPr="00223846" w:rsidRDefault="00CA7236" w:rsidP="00CA7236">
      <w:pPr>
        <w:pStyle w:val="Default"/>
        <w:ind w:left="1416"/>
        <w:rPr>
          <w:rFonts w:ascii="Arial" w:hAnsi="Arial" w:cs="Arial"/>
          <w:color w:val="auto"/>
          <w:sz w:val="18"/>
          <w:szCs w:val="18"/>
        </w:rPr>
      </w:pPr>
      <w:r w:rsidRPr="00223846">
        <w:rPr>
          <w:rFonts w:ascii="Arial" w:hAnsi="Arial" w:cs="Arial"/>
          <w:color w:val="auto"/>
          <w:sz w:val="18"/>
          <w:szCs w:val="18"/>
        </w:rPr>
        <w:t>(bereikbaar via parkeergarage ‘de Kazerne’ parkeerdek 2</w:t>
      </w:r>
      <w:r w:rsidRPr="00223846">
        <w:rPr>
          <w:rFonts w:ascii="Arial" w:hAnsi="Arial" w:cs="Arial"/>
          <w:color w:val="auto"/>
          <w:sz w:val="18"/>
          <w:szCs w:val="18"/>
          <w:vertAlign w:val="superscript"/>
        </w:rPr>
        <w:t>e</w:t>
      </w:r>
      <w:r w:rsidRPr="00223846">
        <w:rPr>
          <w:rFonts w:ascii="Arial" w:hAnsi="Arial" w:cs="Arial"/>
          <w:color w:val="auto"/>
          <w:sz w:val="18"/>
          <w:szCs w:val="18"/>
        </w:rPr>
        <w:t xml:space="preserve"> etage)</w:t>
      </w:r>
    </w:p>
    <w:p w14:paraId="09FFC7C8" w14:textId="77777777" w:rsidR="00D25FF6" w:rsidRPr="00223846" w:rsidRDefault="00D25FF6" w:rsidP="00CA7236">
      <w:pPr>
        <w:pStyle w:val="Default"/>
        <w:ind w:left="1416"/>
        <w:rPr>
          <w:rFonts w:ascii="Arial" w:hAnsi="Arial" w:cs="Arial"/>
          <w:color w:val="auto"/>
          <w:sz w:val="18"/>
          <w:szCs w:val="18"/>
        </w:rPr>
      </w:pPr>
    </w:p>
    <w:p w14:paraId="0C850B14" w14:textId="34A00B5D" w:rsidR="00CA7236" w:rsidRPr="00223846" w:rsidRDefault="00D25FF6" w:rsidP="00CA7236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223846">
        <w:rPr>
          <w:rFonts w:ascii="Arial" w:hAnsi="Arial"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</w:t>
      </w:r>
    </w:p>
    <w:p w14:paraId="0D0163AE" w14:textId="77777777" w:rsidR="00D25FF6" w:rsidRPr="00223846" w:rsidRDefault="00D25FF6" w:rsidP="00CA7236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51603451" w14:textId="1E11ABD1" w:rsidR="003B745C" w:rsidRPr="00223846" w:rsidRDefault="00CA7236" w:rsidP="00AB1595">
      <w:pPr>
        <w:pStyle w:val="Default"/>
        <w:spacing w:after="153"/>
        <w:rPr>
          <w:rFonts w:ascii="Arial" w:hAnsi="Arial" w:cs="Arial"/>
          <w:color w:val="auto"/>
          <w:sz w:val="18"/>
          <w:szCs w:val="18"/>
        </w:rPr>
      </w:pPr>
      <w:r w:rsidRPr="00223846">
        <w:rPr>
          <w:rFonts w:ascii="Arial" w:hAnsi="Arial" w:cs="Arial"/>
          <w:color w:val="auto"/>
          <w:sz w:val="18"/>
          <w:szCs w:val="18"/>
        </w:rPr>
        <w:t xml:space="preserve">Alkmaar </w:t>
      </w:r>
      <w:r w:rsidRPr="00223846">
        <w:rPr>
          <w:rFonts w:ascii="Arial" w:hAnsi="Arial" w:cs="Arial"/>
          <w:color w:val="auto"/>
          <w:sz w:val="18"/>
          <w:szCs w:val="18"/>
        </w:rPr>
        <w:tab/>
        <w:t xml:space="preserve">Robert te Beest, Christian Schouten </w:t>
      </w:r>
      <w:r w:rsidRPr="00223846">
        <w:rPr>
          <w:rFonts w:ascii="Arial" w:hAnsi="Arial" w:cs="Arial"/>
          <w:color w:val="auto"/>
          <w:sz w:val="18"/>
          <w:szCs w:val="18"/>
        </w:rPr>
        <w:br/>
        <w:t xml:space="preserve">Dijk </w:t>
      </w:r>
      <w:r w:rsidR="005D792F" w:rsidRPr="00223846">
        <w:rPr>
          <w:rFonts w:ascii="Arial" w:hAnsi="Arial" w:cs="Arial"/>
          <w:color w:val="auto"/>
          <w:sz w:val="18"/>
          <w:szCs w:val="18"/>
        </w:rPr>
        <w:t>&amp;</w:t>
      </w:r>
      <w:r w:rsidRPr="00223846">
        <w:rPr>
          <w:rFonts w:ascii="Arial" w:hAnsi="Arial" w:cs="Arial"/>
          <w:color w:val="auto"/>
          <w:sz w:val="18"/>
          <w:szCs w:val="18"/>
        </w:rPr>
        <w:t xml:space="preserve"> Waard </w:t>
      </w:r>
      <w:r w:rsidRPr="00223846">
        <w:rPr>
          <w:rFonts w:ascii="Arial" w:hAnsi="Arial" w:cs="Arial"/>
          <w:color w:val="auto"/>
          <w:sz w:val="18"/>
          <w:szCs w:val="18"/>
        </w:rPr>
        <w:tab/>
        <w:t xml:space="preserve">Gerard Rep, Fred Ruiten </w:t>
      </w:r>
      <w:r w:rsidRPr="00223846">
        <w:rPr>
          <w:rFonts w:ascii="Arial" w:hAnsi="Arial" w:cs="Arial"/>
          <w:color w:val="auto"/>
          <w:sz w:val="18"/>
          <w:szCs w:val="18"/>
        </w:rPr>
        <w:br/>
        <w:t>Bergen</w:t>
      </w:r>
      <w:r w:rsidR="0022600F" w:rsidRPr="00223846">
        <w:rPr>
          <w:rFonts w:ascii="Arial" w:hAnsi="Arial" w:cs="Arial"/>
          <w:color w:val="auto"/>
          <w:sz w:val="18"/>
          <w:szCs w:val="18"/>
        </w:rPr>
        <w:tab/>
      </w:r>
      <w:r w:rsidRPr="00223846">
        <w:rPr>
          <w:rFonts w:ascii="Arial" w:hAnsi="Arial" w:cs="Arial"/>
          <w:color w:val="auto"/>
          <w:sz w:val="18"/>
          <w:szCs w:val="18"/>
        </w:rPr>
        <w:tab/>
        <w:t>Marco Wiesehahn-</w:t>
      </w:r>
      <w:proofErr w:type="spellStart"/>
      <w:r w:rsidRPr="00223846">
        <w:rPr>
          <w:rFonts w:ascii="Arial" w:hAnsi="Arial" w:cs="Arial"/>
          <w:color w:val="auto"/>
          <w:sz w:val="18"/>
          <w:szCs w:val="18"/>
        </w:rPr>
        <w:t>Vrijman</w:t>
      </w:r>
      <w:proofErr w:type="spellEnd"/>
      <w:r w:rsidRPr="00223846">
        <w:rPr>
          <w:rFonts w:ascii="Arial" w:hAnsi="Arial" w:cs="Arial"/>
          <w:color w:val="auto"/>
          <w:sz w:val="18"/>
          <w:szCs w:val="18"/>
        </w:rPr>
        <w:t xml:space="preserve"> </w:t>
      </w:r>
      <w:r w:rsidR="0022600F" w:rsidRPr="00223846">
        <w:rPr>
          <w:rFonts w:ascii="Arial" w:hAnsi="Arial" w:cs="Arial"/>
          <w:color w:val="auto"/>
          <w:sz w:val="18"/>
          <w:szCs w:val="18"/>
        </w:rPr>
        <w:t xml:space="preserve">en </w:t>
      </w:r>
      <w:r w:rsidRPr="00223846">
        <w:rPr>
          <w:rFonts w:ascii="Arial" w:hAnsi="Arial" w:cs="Arial"/>
          <w:color w:val="auto"/>
          <w:sz w:val="18"/>
          <w:szCs w:val="18"/>
        </w:rPr>
        <w:t xml:space="preserve">Ernest Briët </w:t>
      </w:r>
      <w:r w:rsidRPr="00223846">
        <w:rPr>
          <w:rFonts w:ascii="Arial" w:hAnsi="Arial" w:cs="Arial"/>
          <w:color w:val="auto"/>
          <w:sz w:val="18"/>
          <w:szCs w:val="18"/>
        </w:rPr>
        <w:br/>
        <w:t xml:space="preserve">Uitgeest </w:t>
      </w:r>
      <w:r w:rsidRPr="00223846">
        <w:rPr>
          <w:rFonts w:ascii="Arial" w:hAnsi="Arial" w:cs="Arial"/>
          <w:color w:val="auto"/>
          <w:sz w:val="18"/>
          <w:szCs w:val="18"/>
        </w:rPr>
        <w:tab/>
        <w:t>Rene Oud</w:t>
      </w:r>
      <w:r w:rsidR="0022600F" w:rsidRPr="00223846">
        <w:rPr>
          <w:rFonts w:ascii="Arial" w:hAnsi="Arial" w:cs="Arial"/>
          <w:color w:val="auto"/>
          <w:sz w:val="18"/>
          <w:szCs w:val="18"/>
        </w:rPr>
        <w:t xml:space="preserve"> en </w:t>
      </w:r>
      <w:proofErr w:type="spellStart"/>
      <w:r w:rsidRPr="00223846">
        <w:rPr>
          <w:rFonts w:ascii="Arial" w:hAnsi="Arial" w:cs="Arial"/>
          <w:color w:val="auto"/>
          <w:sz w:val="18"/>
          <w:szCs w:val="18"/>
        </w:rPr>
        <w:t>Judie</w:t>
      </w:r>
      <w:proofErr w:type="spellEnd"/>
      <w:r w:rsidRPr="00223846">
        <w:rPr>
          <w:rFonts w:ascii="Arial" w:hAnsi="Arial" w:cs="Arial"/>
          <w:color w:val="auto"/>
          <w:sz w:val="18"/>
          <w:szCs w:val="18"/>
        </w:rPr>
        <w:t xml:space="preserve"> Kloosterman </w:t>
      </w:r>
      <w:r w:rsidR="0022600F" w:rsidRPr="00223846">
        <w:rPr>
          <w:rFonts w:ascii="Arial" w:hAnsi="Arial" w:cs="Arial"/>
          <w:color w:val="auto"/>
          <w:sz w:val="18"/>
          <w:szCs w:val="18"/>
        </w:rPr>
        <w:tab/>
      </w:r>
      <w:r w:rsidR="0022600F" w:rsidRPr="00223846">
        <w:rPr>
          <w:rFonts w:ascii="Arial" w:hAnsi="Arial" w:cs="Arial"/>
          <w:color w:val="auto"/>
          <w:sz w:val="18"/>
          <w:szCs w:val="18"/>
        </w:rPr>
        <w:tab/>
      </w:r>
      <w:r w:rsidR="0022600F" w:rsidRPr="00223846">
        <w:rPr>
          <w:rFonts w:ascii="Arial" w:hAnsi="Arial" w:cs="Arial"/>
          <w:color w:val="auto"/>
          <w:sz w:val="18"/>
          <w:szCs w:val="18"/>
        </w:rPr>
        <w:tab/>
      </w:r>
      <w:r w:rsidR="0022600F" w:rsidRPr="00223846">
        <w:rPr>
          <w:rFonts w:ascii="Arial" w:hAnsi="Arial" w:cs="Arial"/>
          <w:color w:val="auto"/>
          <w:sz w:val="18"/>
          <w:szCs w:val="18"/>
        </w:rPr>
        <w:tab/>
      </w:r>
      <w:r w:rsidR="0022600F" w:rsidRPr="00223846">
        <w:rPr>
          <w:rFonts w:ascii="Arial" w:hAnsi="Arial" w:cs="Arial"/>
          <w:color w:val="auto"/>
          <w:sz w:val="18"/>
          <w:szCs w:val="18"/>
        </w:rPr>
        <w:tab/>
      </w:r>
      <w:r w:rsidR="0022600F" w:rsidRPr="00223846">
        <w:rPr>
          <w:rFonts w:ascii="Arial" w:hAnsi="Arial" w:cs="Arial"/>
          <w:color w:val="auto"/>
          <w:sz w:val="18"/>
          <w:szCs w:val="18"/>
        </w:rPr>
        <w:tab/>
        <w:t xml:space="preserve">     </w:t>
      </w:r>
      <w:r w:rsidR="00223846">
        <w:rPr>
          <w:rFonts w:ascii="Arial" w:hAnsi="Arial" w:cs="Arial"/>
          <w:color w:val="auto"/>
          <w:sz w:val="18"/>
          <w:szCs w:val="18"/>
        </w:rPr>
        <w:t xml:space="preserve">                 </w:t>
      </w:r>
      <w:r w:rsidR="0022600F" w:rsidRPr="00223846">
        <w:rPr>
          <w:rFonts w:ascii="Arial" w:hAnsi="Arial" w:cs="Arial"/>
          <w:color w:val="auto"/>
          <w:sz w:val="18"/>
          <w:szCs w:val="18"/>
        </w:rPr>
        <w:t>Castricum</w:t>
      </w:r>
      <w:r w:rsidR="0022600F" w:rsidRPr="00223846">
        <w:rPr>
          <w:rFonts w:ascii="Arial" w:hAnsi="Arial" w:cs="Arial"/>
          <w:color w:val="auto"/>
          <w:sz w:val="18"/>
          <w:szCs w:val="18"/>
        </w:rPr>
        <w:tab/>
        <w:t>Falgun Binnendijk en Roel Beems</w:t>
      </w:r>
      <w:r w:rsidRPr="00223846">
        <w:rPr>
          <w:rFonts w:ascii="Arial" w:hAnsi="Arial" w:cs="Arial"/>
          <w:color w:val="auto"/>
          <w:sz w:val="18"/>
          <w:szCs w:val="18"/>
        </w:rPr>
        <w:br/>
        <w:t>Heiloo</w:t>
      </w:r>
      <w:r w:rsidR="0022600F" w:rsidRPr="00223846">
        <w:rPr>
          <w:rFonts w:ascii="Arial" w:hAnsi="Arial" w:cs="Arial"/>
          <w:color w:val="auto"/>
          <w:sz w:val="18"/>
          <w:szCs w:val="18"/>
        </w:rPr>
        <w:tab/>
      </w:r>
      <w:r w:rsidRPr="00223846">
        <w:rPr>
          <w:rFonts w:ascii="Arial" w:hAnsi="Arial" w:cs="Arial"/>
          <w:color w:val="auto"/>
          <w:sz w:val="18"/>
          <w:szCs w:val="18"/>
        </w:rPr>
        <w:tab/>
        <w:t>Antoine Tromp</w:t>
      </w:r>
      <w:r w:rsidR="00092D79" w:rsidRPr="00223846">
        <w:rPr>
          <w:rFonts w:ascii="Arial" w:hAnsi="Arial" w:cs="Arial"/>
          <w:color w:val="auto"/>
          <w:sz w:val="18"/>
          <w:szCs w:val="18"/>
        </w:rPr>
        <w:t xml:space="preserve"> en </w:t>
      </w:r>
      <w:r w:rsidRPr="00223846">
        <w:rPr>
          <w:rFonts w:ascii="Arial" w:hAnsi="Arial" w:cs="Arial"/>
          <w:color w:val="auto"/>
          <w:sz w:val="18"/>
          <w:szCs w:val="18"/>
        </w:rPr>
        <w:t xml:space="preserve">Rob Opdam </w:t>
      </w:r>
      <w:r w:rsidRPr="00223846">
        <w:rPr>
          <w:rFonts w:ascii="Arial" w:hAnsi="Arial" w:cs="Arial"/>
          <w:color w:val="auto"/>
          <w:sz w:val="18"/>
          <w:szCs w:val="18"/>
        </w:rPr>
        <w:br/>
        <w:t>Zaffier</w:t>
      </w:r>
      <w:r w:rsidRPr="00223846">
        <w:rPr>
          <w:rFonts w:ascii="Arial" w:hAnsi="Arial" w:cs="Arial"/>
          <w:color w:val="auto"/>
          <w:sz w:val="18"/>
          <w:szCs w:val="18"/>
        </w:rPr>
        <w:tab/>
      </w:r>
      <w:r w:rsidRPr="00223846">
        <w:rPr>
          <w:rFonts w:ascii="Arial" w:hAnsi="Arial" w:cs="Arial"/>
          <w:color w:val="auto"/>
          <w:sz w:val="18"/>
          <w:szCs w:val="18"/>
        </w:rPr>
        <w:tab/>
        <w:t>Jacco Mokveld, Amy Niestadt</w:t>
      </w:r>
      <w:r w:rsidR="003B745C" w:rsidRPr="00223846">
        <w:rPr>
          <w:rFonts w:ascii="Arial" w:hAnsi="Arial" w:cs="Arial"/>
          <w:color w:val="auto"/>
          <w:sz w:val="18"/>
          <w:szCs w:val="18"/>
        </w:rPr>
        <w:t xml:space="preserve"> en </w:t>
      </w:r>
      <w:r w:rsidRPr="00223846">
        <w:rPr>
          <w:rFonts w:ascii="Arial" w:hAnsi="Arial" w:cs="Arial"/>
          <w:color w:val="auto"/>
          <w:sz w:val="18"/>
          <w:szCs w:val="18"/>
        </w:rPr>
        <w:t>Ivo Tromp</w:t>
      </w:r>
      <w:r w:rsidR="00AB1595" w:rsidRPr="00223846">
        <w:rPr>
          <w:rFonts w:ascii="Arial" w:hAnsi="Arial" w:cs="Arial"/>
          <w:color w:val="auto"/>
          <w:sz w:val="18"/>
          <w:szCs w:val="18"/>
        </w:rPr>
        <w:tab/>
      </w:r>
      <w:r w:rsidR="00AB1595" w:rsidRPr="00223846">
        <w:rPr>
          <w:rFonts w:ascii="Arial" w:hAnsi="Arial" w:cs="Arial"/>
          <w:color w:val="auto"/>
          <w:sz w:val="18"/>
          <w:szCs w:val="18"/>
        </w:rPr>
        <w:tab/>
      </w:r>
      <w:r w:rsidR="00AB1595" w:rsidRPr="00223846">
        <w:rPr>
          <w:rFonts w:ascii="Arial" w:hAnsi="Arial" w:cs="Arial"/>
          <w:color w:val="auto"/>
          <w:sz w:val="18"/>
          <w:szCs w:val="18"/>
        </w:rPr>
        <w:tab/>
      </w:r>
      <w:r w:rsidR="00AB1595" w:rsidRPr="00223846">
        <w:rPr>
          <w:rFonts w:ascii="Arial" w:hAnsi="Arial" w:cs="Arial"/>
          <w:color w:val="auto"/>
          <w:sz w:val="18"/>
          <w:szCs w:val="18"/>
        </w:rPr>
        <w:tab/>
        <w:t xml:space="preserve">                       </w:t>
      </w:r>
      <w:r w:rsidR="00223846">
        <w:rPr>
          <w:rFonts w:ascii="Arial" w:hAnsi="Arial" w:cs="Arial"/>
          <w:color w:val="auto"/>
          <w:sz w:val="18"/>
          <w:szCs w:val="18"/>
        </w:rPr>
        <w:t xml:space="preserve">                  </w:t>
      </w:r>
      <w:r w:rsidR="003B745C" w:rsidRPr="00223846">
        <w:rPr>
          <w:rFonts w:ascii="Arial" w:hAnsi="Arial" w:cs="Arial"/>
          <w:sz w:val="18"/>
          <w:szCs w:val="18"/>
        </w:rPr>
        <w:t>Notulist</w:t>
      </w:r>
      <w:r w:rsidR="002A39A7" w:rsidRPr="00223846">
        <w:rPr>
          <w:rFonts w:ascii="Arial" w:hAnsi="Arial" w:cs="Arial"/>
          <w:sz w:val="18"/>
          <w:szCs w:val="18"/>
        </w:rPr>
        <w:tab/>
      </w:r>
      <w:r w:rsidR="002A39A7" w:rsidRPr="00223846">
        <w:rPr>
          <w:rFonts w:ascii="Arial" w:hAnsi="Arial" w:cs="Arial"/>
          <w:sz w:val="18"/>
          <w:szCs w:val="18"/>
        </w:rPr>
        <w:tab/>
        <w:t>Notuleerservice</w:t>
      </w:r>
    </w:p>
    <w:p w14:paraId="1470719A" w14:textId="77777777" w:rsidR="00CB6F42" w:rsidRPr="00776B2B" w:rsidRDefault="00CB6F42" w:rsidP="00CB6F42">
      <w:pPr>
        <w:tabs>
          <w:tab w:val="clear" w:pos="170"/>
          <w:tab w:val="clear" w:pos="283"/>
        </w:tabs>
        <w:suppressAutoHyphens w:val="0"/>
        <w:spacing w:line="240" w:lineRule="auto"/>
        <w:textAlignment w:val="auto"/>
        <w:rPr>
          <w:rFonts w:ascii="Arial" w:hAnsi="Arial" w:cs="Arial"/>
          <w:noProof w:val="0"/>
          <w:color w:val="000000"/>
          <w:sz w:val="20"/>
          <w:szCs w:val="20"/>
        </w:rPr>
      </w:pPr>
      <w:r w:rsidRPr="00776B2B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</w:p>
    <w:p w14:paraId="38C2E4AE" w14:textId="04D3305A" w:rsidR="00CB6F42" w:rsidRPr="00EC7D27" w:rsidRDefault="00EC7D27" w:rsidP="00EC7D27">
      <w:pPr>
        <w:tabs>
          <w:tab w:val="clear" w:pos="170"/>
          <w:tab w:val="clear" w:pos="283"/>
        </w:tabs>
        <w:suppressAutoHyphens w:val="0"/>
        <w:spacing w:line="360" w:lineRule="auto"/>
        <w:textAlignment w:val="auto"/>
        <w:rPr>
          <w:rFonts w:ascii="Arial" w:hAnsi="Arial" w:cs="Arial"/>
          <w:b/>
          <w:bCs/>
          <w:noProof w:val="0"/>
          <w:color w:val="000000"/>
          <w:sz w:val="18"/>
          <w:szCs w:val="18"/>
        </w:rPr>
      </w:pPr>
      <w:r>
        <w:rPr>
          <w:rFonts w:ascii="Arial" w:hAnsi="Arial" w:cs="Arial"/>
          <w:b/>
          <w:bCs/>
          <w:noProof w:val="0"/>
          <w:color w:val="000000"/>
          <w:sz w:val="18"/>
          <w:szCs w:val="18"/>
        </w:rPr>
        <w:t xml:space="preserve">1. </w:t>
      </w:r>
      <w:r w:rsidR="00CB6F42" w:rsidRPr="00EC7D27">
        <w:rPr>
          <w:rFonts w:ascii="Arial" w:hAnsi="Arial" w:cs="Arial"/>
          <w:b/>
          <w:bCs/>
          <w:noProof w:val="0"/>
          <w:color w:val="000000"/>
          <w:sz w:val="18"/>
          <w:szCs w:val="18"/>
        </w:rPr>
        <w:t xml:space="preserve">Opening </w:t>
      </w:r>
    </w:p>
    <w:p w14:paraId="5E2B7AEA" w14:textId="77777777" w:rsidR="00EC7D27" w:rsidRPr="00EC7D27" w:rsidRDefault="00EC7D27" w:rsidP="00EC7D27">
      <w:pPr>
        <w:pStyle w:val="Lijstalinea"/>
        <w:tabs>
          <w:tab w:val="clear" w:pos="170"/>
          <w:tab w:val="clear" w:pos="283"/>
        </w:tabs>
        <w:suppressAutoHyphens w:val="0"/>
        <w:spacing w:line="360" w:lineRule="auto"/>
        <w:textAlignment w:val="auto"/>
        <w:rPr>
          <w:rFonts w:ascii="Arial" w:hAnsi="Arial" w:cs="Arial"/>
          <w:b/>
          <w:bCs/>
          <w:noProof w:val="0"/>
          <w:color w:val="000000"/>
          <w:sz w:val="6"/>
          <w:szCs w:val="6"/>
        </w:rPr>
      </w:pPr>
    </w:p>
    <w:p w14:paraId="3624BE37" w14:textId="6F7156EB" w:rsidR="00AF5447" w:rsidRPr="00D44F95" w:rsidRDefault="00CB6F42" w:rsidP="007657A6">
      <w:pPr>
        <w:tabs>
          <w:tab w:val="clear" w:pos="170"/>
          <w:tab w:val="clear" w:pos="283"/>
        </w:tabs>
        <w:suppressAutoHyphens w:val="0"/>
        <w:spacing w:line="360" w:lineRule="auto"/>
        <w:textAlignment w:val="auto"/>
        <w:rPr>
          <w:rFonts w:ascii="Arial" w:hAnsi="Arial" w:cs="Arial"/>
          <w:noProof w:val="0"/>
          <w:color w:val="000000"/>
          <w:sz w:val="18"/>
          <w:szCs w:val="18"/>
        </w:rPr>
      </w:pPr>
      <w:r w:rsidRPr="00D44F95">
        <w:rPr>
          <w:rFonts w:ascii="Arial" w:hAnsi="Arial" w:cs="Arial"/>
          <w:b/>
          <w:bCs/>
          <w:noProof w:val="0"/>
          <w:color w:val="000000"/>
          <w:sz w:val="18"/>
          <w:szCs w:val="18"/>
        </w:rPr>
        <w:t xml:space="preserve">2. Vaststellen agenda </w:t>
      </w:r>
      <w:r w:rsidR="00622672" w:rsidRPr="00D44F95">
        <w:rPr>
          <w:rFonts w:ascii="Arial" w:hAnsi="Arial" w:cs="Arial"/>
          <w:b/>
          <w:bCs/>
          <w:noProof w:val="0"/>
          <w:color w:val="000000"/>
          <w:sz w:val="18"/>
          <w:szCs w:val="18"/>
        </w:rPr>
        <w:t>&amp; doornemen presentatielijst</w:t>
      </w:r>
      <w:r w:rsidR="009A4EBE" w:rsidRPr="00D44F95">
        <w:rPr>
          <w:rFonts w:ascii="Arial" w:hAnsi="Arial" w:cs="Arial"/>
          <w:noProof w:val="0"/>
          <w:color w:val="000000"/>
          <w:sz w:val="18"/>
          <w:szCs w:val="18"/>
        </w:rPr>
        <w:tab/>
      </w:r>
      <w:r w:rsidR="00660B67" w:rsidRPr="00D44F95">
        <w:rPr>
          <w:rFonts w:ascii="Arial" w:hAnsi="Arial" w:cs="Arial"/>
          <w:noProof w:val="0"/>
          <w:color w:val="000000"/>
          <w:sz w:val="18"/>
          <w:szCs w:val="18"/>
        </w:rPr>
        <w:tab/>
      </w:r>
      <w:r w:rsidR="00660B67" w:rsidRPr="00D44F95">
        <w:rPr>
          <w:rFonts w:ascii="Arial" w:hAnsi="Arial" w:cs="Arial"/>
          <w:noProof w:val="0"/>
          <w:color w:val="000000"/>
          <w:sz w:val="18"/>
          <w:szCs w:val="18"/>
        </w:rPr>
        <w:tab/>
      </w:r>
      <w:r w:rsidR="00660B67" w:rsidRPr="00D44F95">
        <w:rPr>
          <w:rFonts w:ascii="Arial" w:hAnsi="Arial" w:cs="Arial"/>
          <w:noProof w:val="0"/>
          <w:color w:val="000000"/>
          <w:sz w:val="18"/>
          <w:szCs w:val="18"/>
        </w:rPr>
        <w:tab/>
      </w:r>
      <w:r w:rsidR="00F00634" w:rsidRPr="00D44F95">
        <w:rPr>
          <w:rFonts w:ascii="Arial" w:hAnsi="Arial" w:cs="Arial"/>
          <w:noProof w:val="0"/>
          <w:color w:val="000000"/>
          <w:sz w:val="18"/>
          <w:szCs w:val="18"/>
        </w:rPr>
        <w:tab/>
      </w:r>
      <w:r w:rsidR="0034379E" w:rsidRPr="00D44F95">
        <w:rPr>
          <w:rFonts w:ascii="Arial" w:hAnsi="Arial" w:cs="Arial"/>
          <w:noProof w:val="0"/>
          <w:color w:val="000000"/>
          <w:sz w:val="18"/>
          <w:szCs w:val="18"/>
        </w:rPr>
        <w:tab/>
      </w:r>
    </w:p>
    <w:p w14:paraId="27CBC8D8" w14:textId="5DFC6111" w:rsidR="00CB6F42" w:rsidRPr="00D44F95" w:rsidRDefault="009A4EBE" w:rsidP="007657A6">
      <w:pPr>
        <w:tabs>
          <w:tab w:val="clear" w:pos="170"/>
          <w:tab w:val="clear" w:pos="283"/>
        </w:tabs>
        <w:suppressAutoHyphens w:val="0"/>
        <w:spacing w:line="360" w:lineRule="auto"/>
        <w:textAlignment w:val="auto"/>
        <w:rPr>
          <w:rFonts w:ascii="Arial" w:hAnsi="Arial" w:cs="Arial"/>
          <w:noProof w:val="0"/>
          <w:color w:val="000000"/>
          <w:sz w:val="6"/>
          <w:szCs w:val="6"/>
        </w:rPr>
      </w:pPr>
      <w:r w:rsidRPr="00D44F95">
        <w:rPr>
          <w:rFonts w:ascii="Arial" w:hAnsi="Arial" w:cs="Arial"/>
          <w:noProof w:val="0"/>
          <w:color w:val="000000"/>
          <w:sz w:val="18"/>
          <w:szCs w:val="18"/>
        </w:rPr>
        <w:tab/>
      </w:r>
      <w:r w:rsidRPr="00D44F95">
        <w:rPr>
          <w:rFonts w:ascii="Arial" w:hAnsi="Arial" w:cs="Arial"/>
          <w:noProof w:val="0"/>
          <w:color w:val="000000"/>
          <w:sz w:val="18"/>
          <w:szCs w:val="18"/>
        </w:rPr>
        <w:tab/>
      </w:r>
    </w:p>
    <w:p w14:paraId="4FE4D3F2" w14:textId="1F11ABC6" w:rsidR="00CB6F42" w:rsidRPr="00D44F95" w:rsidRDefault="00CB6F42" w:rsidP="007657A6">
      <w:pPr>
        <w:tabs>
          <w:tab w:val="clear" w:pos="170"/>
          <w:tab w:val="clear" w:pos="283"/>
        </w:tabs>
        <w:suppressAutoHyphens w:val="0"/>
        <w:spacing w:line="360" w:lineRule="auto"/>
        <w:textAlignment w:val="auto"/>
        <w:rPr>
          <w:rFonts w:ascii="Arial" w:hAnsi="Arial" w:cs="Arial"/>
          <w:b/>
          <w:bCs/>
          <w:noProof w:val="0"/>
          <w:color w:val="000000"/>
          <w:sz w:val="18"/>
          <w:szCs w:val="18"/>
        </w:rPr>
      </w:pPr>
      <w:r w:rsidRPr="00D44F95">
        <w:rPr>
          <w:rFonts w:ascii="Arial" w:hAnsi="Arial" w:cs="Arial"/>
          <w:b/>
          <w:bCs/>
          <w:noProof w:val="0"/>
          <w:color w:val="000000"/>
          <w:sz w:val="18"/>
          <w:szCs w:val="18"/>
        </w:rPr>
        <w:t xml:space="preserve">3. Mededelingen </w:t>
      </w:r>
    </w:p>
    <w:p w14:paraId="61C3414D" w14:textId="0C54DBC8" w:rsidR="00842955" w:rsidRPr="00D44F95" w:rsidRDefault="00150475" w:rsidP="00842955">
      <w:pPr>
        <w:pStyle w:val="Opsomming"/>
        <w:rPr>
          <w:rFonts w:ascii="Arial" w:hAnsi="Arial" w:cs="Arial"/>
          <w:sz w:val="18"/>
          <w:szCs w:val="18"/>
        </w:rPr>
      </w:pPr>
      <w:r w:rsidRPr="00D44F95">
        <w:rPr>
          <w:rFonts w:ascii="Arial" w:hAnsi="Arial" w:cs="Arial"/>
          <w:sz w:val="18"/>
          <w:szCs w:val="18"/>
        </w:rPr>
        <w:t xml:space="preserve">A. </w:t>
      </w:r>
      <w:r w:rsidR="005B51D3" w:rsidRPr="00D44F95">
        <w:rPr>
          <w:rFonts w:ascii="Arial" w:hAnsi="Arial" w:cs="Arial"/>
          <w:sz w:val="18"/>
          <w:szCs w:val="18"/>
        </w:rPr>
        <w:t>Bedrijfsfilm Zaffier</w:t>
      </w:r>
    </w:p>
    <w:p w14:paraId="4811E22B" w14:textId="6A206F47" w:rsidR="004F0240" w:rsidRPr="00D44F95" w:rsidRDefault="00150475" w:rsidP="00842955">
      <w:pPr>
        <w:pStyle w:val="Opsomming"/>
        <w:rPr>
          <w:rFonts w:ascii="Arial" w:hAnsi="Arial" w:cs="Arial"/>
          <w:sz w:val="18"/>
          <w:szCs w:val="18"/>
        </w:rPr>
      </w:pPr>
      <w:r w:rsidRPr="00D44F95">
        <w:rPr>
          <w:rFonts w:ascii="Arial" w:hAnsi="Arial" w:cs="Arial"/>
          <w:sz w:val="18"/>
          <w:szCs w:val="18"/>
        </w:rPr>
        <w:t xml:space="preserve">B. </w:t>
      </w:r>
      <w:r w:rsidR="005F5DF5" w:rsidRPr="00D44F95">
        <w:rPr>
          <w:rFonts w:ascii="Arial" w:hAnsi="Arial" w:cs="Arial"/>
          <w:sz w:val="18"/>
          <w:szCs w:val="18"/>
        </w:rPr>
        <w:t>M</w:t>
      </w:r>
      <w:r w:rsidR="00E222FF" w:rsidRPr="00D44F95">
        <w:rPr>
          <w:rFonts w:ascii="Arial" w:hAnsi="Arial" w:cs="Arial"/>
          <w:sz w:val="18"/>
          <w:szCs w:val="18"/>
        </w:rPr>
        <w:t>ededeling n.a.v. brief clientenraad Noord Kennemerland</w:t>
      </w:r>
      <w:r w:rsidR="005F5DF5" w:rsidRPr="00D44F95">
        <w:rPr>
          <w:rFonts w:ascii="Arial" w:hAnsi="Arial" w:cs="Arial"/>
          <w:sz w:val="18"/>
          <w:szCs w:val="18"/>
        </w:rPr>
        <w:tab/>
      </w:r>
      <w:r w:rsidR="005F5DF5" w:rsidRPr="00D44F95">
        <w:rPr>
          <w:rFonts w:ascii="Arial" w:hAnsi="Arial" w:cs="Arial"/>
          <w:sz w:val="18"/>
          <w:szCs w:val="18"/>
        </w:rPr>
        <w:tab/>
      </w:r>
      <w:r w:rsidR="005F5DF5" w:rsidRPr="00D44F95">
        <w:rPr>
          <w:rFonts w:ascii="Arial" w:hAnsi="Arial" w:cs="Arial"/>
          <w:sz w:val="18"/>
          <w:szCs w:val="18"/>
        </w:rPr>
        <w:tab/>
      </w:r>
      <w:r w:rsidR="005F5DF5" w:rsidRPr="00D44F95">
        <w:rPr>
          <w:rFonts w:ascii="Arial" w:hAnsi="Arial" w:cs="Arial"/>
          <w:sz w:val="18"/>
          <w:szCs w:val="18"/>
        </w:rPr>
        <w:tab/>
      </w:r>
      <w:r w:rsidR="005F5DF5" w:rsidRPr="00D44F95">
        <w:rPr>
          <w:rFonts w:ascii="Arial" w:hAnsi="Arial" w:cs="Arial"/>
          <w:sz w:val="18"/>
          <w:szCs w:val="18"/>
        </w:rPr>
        <w:tab/>
      </w:r>
      <w:r w:rsidR="0034379E" w:rsidRPr="00D44F95">
        <w:rPr>
          <w:rFonts w:ascii="Arial" w:hAnsi="Arial" w:cs="Arial"/>
          <w:sz w:val="18"/>
          <w:szCs w:val="18"/>
        </w:rPr>
        <w:tab/>
      </w:r>
      <w:r w:rsidR="0034379E" w:rsidRPr="00D44F95">
        <w:rPr>
          <w:rFonts w:ascii="Arial" w:hAnsi="Arial" w:cs="Arial"/>
          <w:sz w:val="18"/>
          <w:szCs w:val="18"/>
        </w:rPr>
        <w:tab/>
      </w:r>
      <w:r w:rsidR="0034379E" w:rsidRPr="00D44F95">
        <w:rPr>
          <w:rFonts w:ascii="Arial" w:hAnsi="Arial" w:cs="Arial"/>
          <w:sz w:val="18"/>
          <w:szCs w:val="18"/>
        </w:rPr>
        <w:tab/>
      </w:r>
      <w:r w:rsidR="0034379E" w:rsidRPr="00D44F95">
        <w:rPr>
          <w:rFonts w:ascii="Arial" w:hAnsi="Arial" w:cs="Arial"/>
          <w:sz w:val="18"/>
          <w:szCs w:val="18"/>
        </w:rPr>
        <w:tab/>
      </w:r>
    </w:p>
    <w:p w14:paraId="76C6A552" w14:textId="77777777" w:rsidR="00AF5447" w:rsidRPr="00D44F95" w:rsidRDefault="00AF5447" w:rsidP="00AF5447">
      <w:pPr>
        <w:pStyle w:val="Opsomming"/>
        <w:numPr>
          <w:ilvl w:val="0"/>
          <w:numId w:val="0"/>
        </w:numPr>
        <w:ind w:left="227"/>
        <w:rPr>
          <w:rFonts w:ascii="Arial" w:hAnsi="Arial" w:cs="Arial"/>
          <w:sz w:val="6"/>
          <w:szCs w:val="6"/>
        </w:rPr>
      </w:pPr>
    </w:p>
    <w:p w14:paraId="5F4F625A" w14:textId="037D0F1C" w:rsidR="004B2E68" w:rsidRPr="00D44F95" w:rsidRDefault="00CB6F42" w:rsidP="007657A6">
      <w:pPr>
        <w:tabs>
          <w:tab w:val="clear" w:pos="170"/>
          <w:tab w:val="clear" w:pos="283"/>
        </w:tabs>
        <w:suppressAutoHyphens w:val="0"/>
        <w:spacing w:line="360" w:lineRule="auto"/>
        <w:textAlignment w:val="auto"/>
        <w:rPr>
          <w:rFonts w:ascii="Arial" w:hAnsi="Arial" w:cs="Arial"/>
          <w:b/>
          <w:bCs/>
          <w:noProof w:val="0"/>
          <w:color w:val="000000"/>
          <w:sz w:val="18"/>
          <w:szCs w:val="18"/>
        </w:rPr>
      </w:pPr>
      <w:r w:rsidRPr="00D44F95">
        <w:rPr>
          <w:rFonts w:ascii="Arial" w:hAnsi="Arial" w:cs="Arial"/>
          <w:b/>
          <w:bCs/>
          <w:noProof w:val="0"/>
          <w:color w:val="000000"/>
          <w:sz w:val="18"/>
          <w:szCs w:val="18"/>
        </w:rPr>
        <w:t xml:space="preserve">4. In- en uitgaande stukken </w:t>
      </w:r>
    </w:p>
    <w:p w14:paraId="3A6563FC" w14:textId="7959E502" w:rsidR="00AF5447" w:rsidRPr="00D44F95" w:rsidRDefault="00CB6F42" w:rsidP="007657A6">
      <w:pPr>
        <w:tabs>
          <w:tab w:val="clear" w:pos="170"/>
          <w:tab w:val="clear" w:pos="283"/>
        </w:tabs>
        <w:suppressAutoHyphens w:val="0"/>
        <w:spacing w:line="360" w:lineRule="auto"/>
        <w:textAlignment w:val="auto"/>
        <w:rPr>
          <w:rFonts w:ascii="Arial" w:hAnsi="Arial" w:cs="Arial"/>
          <w:i/>
          <w:iCs/>
          <w:noProof w:val="0"/>
          <w:color w:val="000000"/>
          <w:sz w:val="18"/>
          <w:szCs w:val="18"/>
        </w:rPr>
      </w:pPr>
      <w:r w:rsidRPr="00D44F95">
        <w:rPr>
          <w:rFonts w:ascii="Arial" w:hAnsi="Arial" w:cs="Arial"/>
          <w:b/>
          <w:bCs/>
          <w:noProof w:val="0"/>
          <w:color w:val="000000"/>
          <w:sz w:val="18"/>
          <w:szCs w:val="18"/>
        </w:rPr>
        <w:t>5. Verslag en actielijst</w:t>
      </w:r>
      <w:r w:rsidRPr="00D44F95"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Pr="00D44F95">
        <w:rPr>
          <w:rFonts w:ascii="Arial" w:hAnsi="Arial" w:cs="Arial"/>
          <w:i/>
          <w:iCs/>
          <w:noProof w:val="0"/>
          <w:color w:val="000000"/>
          <w:sz w:val="18"/>
          <w:szCs w:val="18"/>
        </w:rPr>
        <w:t xml:space="preserve">– </w:t>
      </w:r>
      <w:r w:rsidRPr="00D44F95">
        <w:rPr>
          <w:rFonts w:ascii="Arial" w:hAnsi="Arial" w:cs="Arial"/>
          <w:b/>
          <w:bCs/>
          <w:i/>
          <w:iCs/>
          <w:noProof w:val="0"/>
          <w:color w:val="000000"/>
          <w:sz w:val="18"/>
          <w:szCs w:val="18"/>
        </w:rPr>
        <w:t>ter vaststelling</w:t>
      </w:r>
      <w:r w:rsidRPr="00D44F95">
        <w:rPr>
          <w:rFonts w:ascii="Arial" w:hAnsi="Arial" w:cs="Arial"/>
          <w:i/>
          <w:iCs/>
          <w:noProof w:val="0"/>
          <w:color w:val="000000"/>
          <w:sz w:val="18"/>
          <w:szCs w:val="18"/>
        </w:rPr>
        <w:t xml:space="preserve"> </w:t>
      </w:r>
      <w:r w:rsidR="009A4EBE" w:rsidRPr="00D44F95">
        <w:rPr>
          <w:rFonts w:ascii="Arial" w:hAnsi="Arial" w:cs="Arial"/>
          <w:i/>
          <w:iCs/>
          <w:noProof w:val="0"/>
          <w:color w:val="000000"/>
          <w:sz w:val="18"/>
          <w:szCs w:val="18"/>
        </w:rPr>
        <w:tab/>
      </w:r>
      <w:r w:rsidR="00D42AB7" w:rsidRPr="00D44F95">
        <w:rPr>
          <w:rFonts w:ascii="Arial" w:hAnsi="Arial" w:cs="Arial"/>
          <w:noProof w:val="0"/>
          <w:color w:val="000000"/>
          <w:sz w:val="18"/>
          <w:szCs w:val="18"/>
        </w:rPr>
        <w:tab/>
      </w:r>
      <w:r w:rsidR="00D42AB7" w:rsidRPr="00D44F95">
        <w:rPr>
          <w:rFonts w:ascii="Arial" w:hAnsi="Arial" w:cs="Arial"/>
          <w:noProof w:val="0"/>
          <w:color w:val="000000"/>
          <w:sz w:val="18"/>
          <w:szCs w:val="18"/>
        </w:rPr>
        <w:tab/>
      </w:r>
      <w:r w:rsidR="00D42AB7" w:rsidRPr="00D44F95">
        <w:rPr>
          <w:rFonts w:ascii="Arial" w:hAnsi="Arial" w:cs="Arial"/>
          <w:noProof w:val="0"/>
          <w:color w:val="000000"/>
          <w:sz w:val="18"/>
          <w:szCs w:val="18"/>
        </w:rPr>
        <w:tab/>
      </w:r>
      <w:r w:rsidR="00D42AB7" w:rsidRPr="00D44F95">
        <w:rPr>
          <w:rFonts w:ascii="Arial" w:hAnsi="Arial" w:cs="Arial"/>
          <w:noProof w:val="0"/>
          <w:color w:val="000000"/>
          <w:sz w:val="18"/>
          <w:szCs w:val="18"/>
        </w:rPr>
        <w:tab/>
      </w:r>
      <w:r w:rsidR="00D42AB7" w:rsidRPr="00D44F95">
        <w:rPr>
          <w:rFonts w:ascii="Arial" w:hAnsi="Arial" w:cs="Arial"/>
          <w:noProof w:val="0"/>
          <w:color w:val="000000"/>
          <w:sz w:val="18"/>
          <w:szCs w:val="18"/>
        </w:rPr>
        <w:tab/>
      </w:r>
      <w:r w:rsidR="00F00634" w:rsidRPr="00D44F95">
        <w:rPr>
          <w:rFonts w:ascii="Arial" w:hAnsi="Arial" w:cs="Arial"/>
          <w:noProof w:val="0"/>
          <w:color w:val="000000"/>
          <w:sz w:val="18"/>
          <w:szCs w:val="18"/>
        </w:rPr>
        <w:tab/>
      </w:r>
      <w:r w:rsidR="0034379E" w:rsidRPr="00D44F95">
        <w:rPr>
          <w:rFonts w:ascii="Arial" w:hAnsi="Arial" w:cs="Arial"/>
          <w:noProof w:val="0"/>
          <w:color w:val="000000"/>
          <w:sz w:val="18"/>
          <w:szCs w:val="18"/>
        </w:rPr>
        <w:tab/>
      </w:r>
    </w:p>
    <w:p w14:paraId="29D0A3B0" w14:textId="3DC14448" w:rsidR="00CB6F42" w:rsidRPr="00D44F95" w:rsidRDefault="009A4EBE" w:rsidP="007657A6">
      <w:pPr>
        <w:tabs>
          <w:tab w:val="clear" w:pos="170"/>
          <w:tab w:val="clear" w:pos="283"/>
        </w:tabs>
        <w:suppressAutoHyphens w:val="0"/>
        <w:spacing w:line="360" w:lineRule="auto"/>
        <w:textAlignment w:val="auto"/>
        <w:rPr>
          <w:rFonts w:ascii="Arial" w:hAnsi="Arial" w:cs="Arial"/>
          <w:noProof w:val="0"/>
          <w:color w:val="000000"/>
          <w:sz w:val="6"/>
          <w:szCs w:val="6"/>
        </w:rPr>
      </w:pPr>
      <w:r w:rsidRPr="00D44F95">
        <w:rPr>
          <w:rFonts w:ascii="Arial" w:hAnsi="Arial" w:cs="Arial"/>
          <w:i/>
          <w:iCs/>
          <w:noProof w:val="0"/>
          <w:color w:val="000000"/>
          <w:sz w:val="18"/>
          <w:szCs w:val="18"/>
        </w:rPr>
        <w:tab/>
      </w:r>
    </w:p>
    <w:p w14:paraId="5D159D0D" w14:textId="66E62424" w:rsidR="009C5352" w:rsidRPr="00D44F95" w:rsidRDefault="008C3488" w:rsidP="007657A6">
      <w:pPr>
        <w:tabs>
          <w:tab w:val="clear" w:pos="170"/>
          <w:tab w:val="clear" w:pos="283"/>
        </w:tabs>
        <w:suppressAutoHyphens w:val="0"/>
        <w:spacing w:line="360" w:lineRule="auto"/>
        <w:textAlignment w:val="auto"/>
        <w:rPr>
          <w:rFonts w:ascii="Arial" w:hAnsi="Arial" w:cs="Arial"/>
          <w:noProof w:val="0"/>
          <w:color w:val="000000"/>
          <w:sz w:val="18"/>
          <w:szCs w:val="18"/>
        </w:rPr>
      </w:pPr>
      <w:r w:rsidRPr="00D44F95">
        <w:rPr>
          <w:rFonts w:ascii="Arial" w:hAnsi="Arial" w:cs="Arial"/>
          <w:b/>
          <w:bCs/>
          <w:noProof w:val="0"/>
          <w:color w:val="000000"/>
          <w:sz w:val="18"/>
          <w:szCs w:val="18"/>
        </w:rPr>
        <w:t xml:space="preserve">6. </w:t>
      </w:r>
      <w:bookmarkStart w:id="1" w:name="_Hlk145323763"/>
      <w:r w:rsidRPr="00D44F95">
        <w:rPr>
          <w:rFonts w:ascii="Arial" w:hAnsi="Arial" w:cs="Arial"/>
          <w:b/>
          <w:bCs/>
          <w:noProof w:val="0"/>
          <w:color w:val="000000"/>
          <w:sz w:val="18"/>
          <w:szCs w:val="18"/>
        </w:rPr>
        <w:t>Inhoudelijke stukken</w:t>
      </w:r>
      <w:r w:rsidRPr="00D44F95"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bookmarkEnd w:id="1"/>
      <w:r w:rsidRPr="00D44F95">
        <w:rPr>
          <w:rFonts w:ascii="Arial" w:hAnsi="Arial" w:cs="Arial"/>
          <w:b/>
          <w:bCs/>
          <w:noProof w:val="0"/>
          <w:color w:val="000000"/>
          <w:sz w:val="18"/>
          <w:szCs w:val="18"/>
        </w:rPr>
        <w:t xml:space="preserve">– </w:t>
      </w:r>
      <w:r w:rsidRPr="00D44F95">
        <w:rPr>
          <w:rFonts w:ascii="Arial" w:hAnsi="Arial" w:cs="Arial"/>
          <w:b/>
          <w:bCs/>
          <w:i/>
          <w:iCs/>
          <w:noProof w:val="0"/>
          <w:color w:val="000000"/>
          <w:sz w:val="18"/>
          <w:szCs w:val="18"/>
        </w:rPr>
        <w:t>ter bespreking</w:t>
      </w:r>
    </w:p>
    <w:p w14:paraId="61EDDEEC" w14:textId="08B3855A" w:rsidR="009C5352" w:rsidRPr="00D44F95" w:rsidRDefault="00DF562C" w:rsidP="002503C2">
      <w:pPr>
        <w:pStyle w:val="Opsomming"/>
      </w:pPr>
      <w:r w:rsidRPr="00D44F95">
        <w:t xml:space="preserve">A. </w:t>
      </w:r>
      <w:r w:rsidR="00EB6594" w:rsidRPr="00D44F95">
        <w:rPr>
          <w:rFonts w:ascii="Arial" w:hAnsi="Arial" w:cs="Arial"/>
          <w:sz w:val="18"/>
          <w:szCs w:val="18"/>
        </w:rPr>
        <w:t>brief Uitgeest</w:t>
      </w:r>
      <w:r w:rsidR="006C2257" w:rsidRPr="00D44F95">
        <w:tab/>
      </w:r>
      <w:r w:rsidRPr="00D44F95">
        <w:tab/>
      </w:r>
      <w:r w:rsidRPr="00D44F95">
        <w:tab/>
      </w:r>
      <w:r w:rsidRPr="00D44F95">
        <w:tab/>
      </w:r>
      <w:r w:rsidRPr="00D44F95">
        <w:tab/>
      </w:r>
      <w:r w:rsidRPr="00D44F95">
        <w:tab/>
      </w:r>
      <w:r w:rsidRPr="00D44F95">
        <w:tab/>
      </w:r>
      <w:r w:rsidRPr="00D44F95">
        <w:tab/>
      </w:r>
      <w:r w:rsidR="00F00634" w:rsidRPr="00D44F95">
        <w:tab/>
      </w:r>
      <w:r w:rsidR="0034379E" w:rsidRPr="00D44F95">
        <w:tab/>
      </w:r>
    </w:p>
    <w:p w14:paraId="6A3A8C2F" w14:textId="6A0F787A" w:rsidR="00EB6594" w:rsidRPr="00D44F95" w:rsidRDefault="00DF562C" w:rsidP="009C5352">
      <w:pPr>
        <w:pStyle w:val="Opsomming"/>
        <w:rPr>
          <w:rFonts w:ascii="Arial" w:hAnsi="Arial" w:cs="Arial"/>
          <w:sz w:val="18"/>
          <w:szCs w:val="18"/>
        </w:rPr>
      </w:pPr>
      <w:r w:rsidRPr="00D44F95">
        <w:rPr>
          <w:rFonts w:ascii="Arial" w:hAnsi="Arial" w:cs="Arial"/>
          <w:sz w:val="18"/>
          <w:szCs w:val="18"/>
        </w:rPr>
        <w:t xml:space="preserve">B. </w:t>
      </w:r>
      <w:r w:rsidR="00633A2E" w:rsidRPr="00D44F95">
        <w:rPr>
          <w:rFonts w:ascii="Arial" w:hAnsi="Arial" w:cs="Arial"/>
          <w:sz w:val="18"/>
          <w:szCs w:val="18"/>
        </w:rPr>
        <w:t>ontwikkelingen op de arbeidsmarkt en het belang van een goed werkende arbeidsmarktregio</w:t>
      </w:r>
      <w:r w:rsidR="00B00A71" w:rsidRPr="00D44F95">
        <w:rPr>
          <w:rFonts w:ascii="Arial" w:hAnsi="Arial" w:cs="Arial"/>
          <w:sz w:val="18"/>
          <w:szCs w:val="18"/>
        </w:rPr>
        <w:tab/>
      </w:r>
    </w:p>
    <w:p w14:paraId="26C997A9" w14:textId="77777777" w:rsidR="00E92CE5" w:rsidRPr="00D44F95" w:rsidRDefault="00E92CE5" w:rsidP="008C3488">
      <w:pPr>
        <w:pStyle w:val="Opsomming"/>
        <w:numPr>
          <w:ilvl w:val="0"/>
          <w:numId w:val="0"/>
        </w:numPr>
        <w:ind w:left="227"/>
        <w:rPr>
          <w:rFonts w:ascii="Arial" w:eastAsia="Times New Roman" w:hAnsi="Arial" w:cs="Arial"/>
          <w:sz w:val="6"/>
          <w:szCs w:val="6"/>
        </w:rPr>
      </w:pPr>
    </w:p>
    <w:p w14:paraId="001824DD" w14:textId="635F87A4" w:rsidR="00C65D5D" w:rsidRPr="00D44F95" w:rsidRDefault="008C3488" w:rsidP="007657A6">
      <w:pPr>
        <w:tabs>
          <w:tab w:val="clear" w:pos="170"/>
          <w:tab w:val="clear" w:pos="283"/>
        </w:tabs>
        <w:suppressAutoHyphens w:val="0"/>
        <w:spacing w:line="360" w:lineRule="auto"/>
        <w:textAlignment w:val="auto"/>
        <w:rPr>
          <w:rFonts w:ascii="Arial" w:hAnsi="Arial" w:cs="Arial"/>
          <w:b/>
          <w:bCs/>
          <w:noProof w:val="0"/>
          <w:color w:val="000000"/>
          <w:sz w:val="18"/>
          <w:szCs w:val="18"/>
        </w:rPr>
      </w:pPr>
      <w:r w:rsidRPr="00D44F95">
        <w:rPr>
          <w:rFonts w:ascii="Arial" w:hAnsi="Arial" w:cs="Arial"/>
          <w:b/>
          <w:bCs/>
          <w:noProof w:val="0"/>
          <w:color w:val="000000"/>
          <w:sz w:val="18"/>
          <w:szCs w:val="18"/>
        </w:rPr>
        <w:t xml:space="preserve">7. Inhoudelijke stukken </w:t>
      </w:r>
      <w:r w:rsidR="00C82818" w:rsidRPr="00D44F95">
        <w:rPr>
          <w:rFonts w:ascii="Arial" w:hAnsi="Arial" w:cs="Arial"/>
          <w:b/>
          <w:bCs/>
          <w:noProof w:val="0"/>
          <w:color w:val="000000"/>
          <w:sz w:val="18"/>
          <w:szCs w:val="18"/>
        </w:rPr>
        <w:t xml:space="preserve">- </w:t>
      </w:r>
      <w:r w:rsidR="00C82818" w:rsidRPr="00D44F95">
        <w:rPr>
          <w:rFonts w:ascii="Arial" w:hAnsi="Arial" w:cs="Arial"/>
          <w:b/>
          <w:bCs/>
          <w:i/>
          <w:iCs/>
          <w:noProof w:val="0"/>
          <w:color w:val="000000"/>
          <w:sz w:val="18"/>
          <w:szCs w:val="18"/>
        </w:rPr>
        <w:t>t</w:t>
      </w:r>
      <w:r w:rsidR="00C65D5D" w:rsidRPr="00D44F95">
        <w:rPr>
          <w:rFonts w:ascii="Arial" w:hAnsi="Arial" w:cs="Arial"/>
          <w:b/>
          <w:bCs/>
          <w:i/>
          <w:iCs/>
          <w:noProof w:val="0"/>
          <w:color w:val="000000"/>
          <w:sz w:val="18"/>
          <w:szCs w:val="18"/>
        </w:rPr>
        <w:t>er kennisneming</w:t>
      </w:r>
    </w:p>
    <w:p w14:paraId="60DFC47B" w14:textId="6E8DD5A8" w:rsidR="008B72B6" w:rsidRPr="00D44F95" w:rsidRDefault="00485F1A" w:rsidP="008B72B6">
      <w:pPr>
        <w:pStyle w:val="Opsomming"/>
        <w:rPr>
          <w:rFonts w:ascii="Arial" w:hAnsi="Arial" w:cs="Arial"/>
          <w:sz w:val="18"/>
          <w:szCs w:val="18"/>
        </w:rPr>
      </w:pPr>
      <w:r w:rsidRPr="00D44F95">
        <w:rPr>
          <w:rFonts w:ascii="Arial" w:hAnsi="Arial" w:cs="Arial"/>
          <w:sz w:val="18"/>
          <w:szCs w:val="18"/>
        </w:rPr>
        <w:t xml:space="preserve">A. </w:t>
      </w:r>
      <w:r w:rsidR="008B72B6" w:rsidRPr="00D44F95">
        <w:rPr>
          <w:rFonts w:ascii="Arial" w:hAnsi="Arial" w:cs="Arial"/>
          <w:sz w:val="18"/>
          <w:szCs w:val="18"/>
        </w:rPr>
        <w:t>Kaderstellend besluit gewijzigde WGR</w:t>
      </w:r>
      <w:r w:rsidR="00FD4550" w:rsidRPr="00D44F95">
        <w:rPr>
          <w:rFonts w:ascii="Arial" w:hAnsi="Arial" w:cs="Arial"/>
          <w:sz w:val="18"/>
          <w:szCs w:val="18"/>
        </w:rPr>
        <w:tab/>
      </w:r>
      <w:r w:rsidR="00FD4550" w:rsidRPr="00D44F95">
        <w:rPr>
          <w:rFonts w:ascii="Arial" w:hAnsi="Arial" w:cs="Arial"/>
          <w:sz w:val="18"/>
          <w:szCs w:val="18"/>
        </w:rPr>
        <w:tab/>
      </w:r>
      <w:r w:rsidR="00FD4550" w:rsidRPr="00D44F95">
        <w:rPr>
          <w:rFonts w:ascii="Arial" w:hAnsi="Arial" w:cs="Arial"/>
          <w:sz w:val="18"/>
          <w:szCs w:val="18"/>
        </w:rPr>
        <w:tab/>
      </w:r>
      <w:r w:rsidR="00FD4550" w:rsidRPr="00D44F95">
        <w:rPr>
          <w:rFonts w:ascii="Arial" w:hAnsi="Arial" w:cs="Arial"/>
          <w:sz w:val="18"/>
          <w:szCs w:val="18"/>
        </w:rPr>
        <w:tab/>
      </w:r>
      <w:r w:rsidR="00FD4550" w:rsidRPr="00D44F95">
        <w:rPr>
          <w:rFonts w:ascii="Arial" w:hAnsi="Arial" w:cs="Arial"/>
          <w:sz w:val="18"/>
          <w:szCs w:val="18"/>
        </w:rPr>
        <w:tab/>
      </w:r>
      <w:r w:rsidR="00FD4550" w:rsidRPr="00D44F95">
        <w:rPr>
          <w:rFonts w:ascii="Arial" w:hAnsi="Arial" w:cs="Arial"/>
          <w:sz w:val="18"/>
          <w:szCs w:val="18"/>
        </w:rPr>
        <w:tab/>
      </w:r>
      <w:r w:rsidR="00F00634" w:rsidRPr="00D44F95">
        <w:rPr>
          <w:rFonts w:ascii="Arial" w:hAnsi="Arial" w:cs="Arial"/>
          <w:sz w:val="18"/>
          <w:szCs w:val="18"/>
        </w:rPr>
        <w:tab/>
      </w:r>
      <w:r w:rsidR="0034379E" w:rsidRPr="00D44F95">
        <w:rPr>
          <w:rFonts w:ascii="Arial" w:hAnsi="Arial" w:cs="Arial"/>
          <w:sz w:val="18"/>
          <w:szCs w:val="18"/>
        </w:rPr>
        <w:tab/>
      </w:r>
    </w:p>
    <w:p w14:paraId="79F27A73" w14:textId="524A791A" w:rsidR="00DF562C" w:rsidRPr="00D44F95" w:rsidRDefault="00485F1A" w:rsidP="00AB1595">
      <w:pPr>
        <w:pStyle w:val="Opsomming"/>
        <w:rPr>
          <w:rFonts w:ascii="Arial" w:hAnsi="Arial" w:cs="Arial"/>
          <w:sz w:val="18"/>
          <w:szCs w:val="18"/>
        </w:rPr>
      </w:pPr>
      <w:r w:rsidRPr="00D44F95">
        <w:rPr>
          <w:rFonts w:ascii="Arial" w:hAnsi="Arial" w:cs="Arial"/>
          <w:sz w:val="18"/>
          <w:szCs w:val="18"/>
        </w:rPr>
        <w:t xml:space="preserve">B. </w:t>
      </w:r>
      <w:r w:rsidR="009C5352" w:rsidRPr="00D44F95">
        <w:rPr>
          <w:rFonts w:ascii="Arial" w:hAnsi="Arial" w:cs="Arial"/>
          <w:sz w:val="18"/>
          <w:szCs w:val="18"/>
        </w:rPr>
        <w:t>Begrotingswijzigingen Zaffier</w:t>
      </w:r>
      <w:r w:rsidR="00227A5D" w:rsidRPr="00D44F95">
        <w:rPr>
          <w:rFonts w:ascii="Arial" w:hAnsi="Arial" w:cs="Arial"/>
          <w:sz w:val="18"/>
          <w:szCs w:val="18"/>
        </w:rPr>
        <w:tab/>
      </w:r>
      <w:r w:rsidR="00227A5D" w:rsidRPr="00D44F95">
        <w:rPr>
          <w:rFonts w:ascii="Arial" w:hAnsi="Arial" w:cs="Arial"/>
          <w:sz w:val="18"/>
          <w:szCs w:val="18"/>
        </w:rPr>
        <w:tab/>
      </w:r>
      <w:r w:rsidR="00227A5D" w:rsidRPr="00D44F95">
        <w:rPr>
          <w:rFonts w:ascii="Arial" w:hAnsi="Arial" w:cs="Arial"/>
          <w:sz w:val="18"/>
          <w:szCs w:val="18"/>
        </w:rPr>
        <w:tab/>
      </w:r>
      <w:r w:rsidR="00227A5D" w:rsidRPr="00D44F95">
        <w:rPr>
          <w:rFonts w:ascii="Arial" w:hAnsi="Arial" w:cs="Arial"/>
          <w:sz w:val="18"/>
          <w:szCs w:val="18"/>
        </w:rPr>
        <w:tab/>
      </w:r>
      <w:r w:rsidR="00227A5D" w:rsidRPr="00D44F95">
        <w:rPr>
          <w:rFonts w:ascii="Arial" w:hAnsi="Arial" w:cs="Arial"/>
          <w:sz w:val="18"/>
          <w:szCs w:val="18"/>
        </w:rPr>
        <w:tab/>
      </w:r>
      <w:r w:rsidR="00227A5D" w:rsidRPr="00D44F95">
        <w:rPr>
          <w:rFonts w:ascii="Arial" w:hAnsi="Arial" w:cs="Arial"/>
          <w:sz w:val="18"/>
          <w:szCs w:val="18"/>
        </w:rPr>
        <w:tab/>
      </w:r>
      <w:r w:rsidR="00227A5D" w:rsidRPr="00D44F95">
        <w:rPr>
          <w:rFonts w:ascii="Arial" w:hAnsi="Arial" w:cs="Arial"/>
          <w:sz w:val="18"/>
          <w:szCs w:val="18"/>
        </w:rPr>
        <w:tab/>
      </w:r>
      <w:r w:rsidR="00F00634" w:rsidRPr="00D44F95">
        <w:rPr>
          <w:rFonts w:ascii="Arial" w:hAnsi="Arial" w:cs="Arial"/>
          <w:sz w:val="18"/>
          <w:szCs w:val="18"/>
        </w:rPr>
        <w:tab/>
      </w:r>
      <w:r w:rsidR="0034379E" w:rsidRPr="00D44F95">
        <w:rPr>
          <w:rFonts w:ascii="Arial" w:hAnsi="Arial" w:cs="Arial"/>
          <w:sz w:val="18"/>
          <w:szCs w:val="18"/>
        </w:rPr>
        <w:tab/>
      </w:r>
    </w:p>
    <w:p w14:paraId="42BF5E68" w14:textId="438EE126" w:rsidR="009C5352" w:rsidRPr="00D44F95" w:rsidRDefault="00660B67" w:rsidP="00DF562C">
      <w:pPr>
        <w:pStyle w:val="Opsomming"/>
        <w:numPr>
          <w:ilvl w:val="0"/>
          <w:numId w:val="0"/>
        </w:numPr>
        <w:ind w:left="227"/>
        <w:rPr>
          <w:rFonts w:ascii="Arial" w:hAnsi="Arial" w:cs="Arial"/>
          <w:sz w:val="18"/>
          <w:szCs w:val="18"/>
        </w:rPr>
      </w:pPr>
      <w:r w:rsidRPr="00D44F95">
        <w:rPr>
          <w:rFonts w:ascii="Arial" w:hAnsi="Arial" w:cs="Arial"/>
          <w:sz w:val="18"/>
          <w:szCs w:val="18"/>
        </w:rPr>
        <w:tab/>
      </w:r>
      <w:r w:rsidRPr="00D44F95">
        <w:rPr>
          <w:rFonts w:ascii="Arial" w:hAnsi="Arial" w:cs="Arial"/>
          <w:sz w:val="18"/>
          <w:szCs w:val="18"/>
        </w:rPr>
        <w:tab/>
      </w:r>
      <w:r w:rsidRPr="00D44F95">
        <w:rPr>
          <w:rFonts w:ascii="Arial" w:hAnsi="Arial" w:cs="Arial"/>
          <w:sz w:val="18"/>
          <w:szCs w:val="18"/>
        </w:rPr>
        <w:tab/>
      </w:r>
      <w:r w:rsidRPr="00D44F95">
        <w:rPr>
          <w:rFonts w:ascii="Arial" w:hAnsi="Arial" w:cs="Arial"/>
          <w:sz w:val="18"/>
          <w:szCs w:val="18"/>
        </w:rPr>
        <w:tab/>
      </w:r>
      <w:r w:rsidRPr="00D44F95">
        <w:rPr>
          <w:rFonts w:ascii="Arial" w:hAnsi="Arial" w:cs="Arial"/>
          <w:sz w:val="18"/>
          <w:szCs w:val="18"/>
        </w:rPr>
        <w:tab/>
      </w:r>
      <w:r w:rsidRPr="00D44F95">
        <w:rPr>
          <w:rFonts w:ascii="Arial" w:hAnsi="Arial" w:cs="Arial"/>
          <w:sz w:val="18"/>
          <w:szCs w:val="18"/>
        </w:rPr>
        <w:tab/>
      </w:r>
    </w:p>
    <w:p w14:paraId="19F7374E" w14:textId="50D675C2" w:rsidR="008B72B6" w:rsidRPr="00D44F95" w:rsidRDefault="00C82818" w:rsidP="007657A6">
      <w:pPr>
        <w:tabs>
          <w:tab w:val="clear" w:pos="170"/>
          <w:tab w:val="clear" w:pos="283"/>
        </w:tabs>
        <w:suppressAutoHyphens w:val="0"/>
        <w:spacing w:line="360" w:lineRule="auto"/>
        <w:textAlignment w:val="auto"/>
        <w:rPr>
          <w:rFonts w:ascii="Arial" w:hAnsi="Arial" w:cs="Arial"/>
          <w:b/>
          <w:bCs/>
          <w:i/>
          <w:iCs/>
          <w:noProof w:val="0"/>
          <w:color w:val="000000"/>
          <w:sz w:val="18"/>
          <w:szCs w:val="18"/>
        </w:rPr>
      </w:pPr>
      <w:r w:rsidRPr="00D44F95">
        <w:rPr>
          <w:rFonts w:ascii="Arial" w:hAnsi="Arial" w:cs="Arial"/>
          <w:b/>
          <w:bCs/>
          <w:noProof w:val="0"/>
          <w:color w:val="000000"/>
          <w:sz w:val="18"/>
          <w:szCs w:val="18"/>
        </w:rPr>
        <w:t>8</w:t>
      </w:r>
      <w:r w:rsidR="00CB6F42" w:rsidRPr="00D44F95">
        <w:rPr>
          <w:rFonts w:ascii="Arial" w:hAnsi="Arial" w:cs="Arial"/>
          <w:b/>
          <w:bCs/>
          <w:noProof w:val="0"/>
          <w:color w:val="000000"/>
          <w:sz w:val="18"/>
          <w:szCs w:val="18"/>
        </w:rPr>
        <w:t xml:space="preserve">. Inhoudelijke stukken </w:t>
      </w:r>
      <w:r w:rsidR="00CB6F42" w:rsidRPr="00D44F95">
        <w:rPr>
          <w:rFonts w:ascii="Arial" w:hAnsi="Arial" w:cs="Arial"/>
          <w:b/>
          <w:bCs/>
          <w:i/>
          <w:iCs/>
          <w:noProof w:val="0"/>
          <w:color w:val="000000"/>
          <w:sz w:val="18"/>
          <w:szCs w:val="18"/>
        </w:rPr>
        <w:t xml:space="preserve">- ter besluitvorming </w:t>
      </w:r>
    </w:p>
    <w:p w14:paraId="7FA4D2C5" w14:textId="0E14CA04" w:rsidR="008B72B6" w:rsidRPr="00D44F95" w:rsidRDefault="00150475" w:rsidP="008B72B6">
      <w:pPr>
        <w:pStyle w:val="Opsomming"/>
        <w:rPr>
          <w:rFonts w:ascii="Arial" w:hAnsi="Arial" w:cs="Arial"/>
          <w:sz w:val="18"/>
          <w:szCs w:val="18"/>
        </w:rPr>
      </w:pPr>
      <w:r w:rsidRPr="00D44F95">
        <w:rPr>
          <w:rFonts w:ascii="Arial" w:hAnsi="Arial" w:cs="Arial"/>
          <w:sz w:val="18"/>
          <w:szCs w:val="18"/>
        </w:rPr>
        <w:t xml:space="preserve">A. </w:t>
      </w:r>
      <w:r w:rsidR="00CE7C70" w:rsidRPr="00D44F95">
        <w:rPr>
          <w:rFonts w:ascii="Arial" w:hAnsi="Arial" w:cs="Arial"/>
          <w:sz w:val="18"/>
          <w:szCs w:val="18"/>
        </w:rPr>
        <w:t>Tweede kwartaalrapportage Zaffier</w:t>
      </w:r>
      <w:r w:rsidRPr="00D44F95">
        <w:rPr>
          <w:rFonts w:ascii="Arial" w:hAnsi="Arial" w:cs="Arial"/>
          <w:sz w:val="18"/>
          <w:szCs w:val="18"/>
        </w:rPr>
        <w:tab/>
      </w:r>
      <w:r w:rsidRPr="00D44F95">
        <w:rPr>
          <w:rFonts w:ascii="Arial" w:hAnsi="Arial" w:cs="Arial"/>
          <w:sz w:val="18"/>
          <w:szCs w:val="18"/>
        </w:rPr>
        <w:tab/>
      </w:r>
      <w:r w:rsidRPr="00D44F95">
        <w:rPr>
          <w:rFonts w:ascii="Arial" w:hAnsi="Arial" w:cs="Arial"/>
          <w:sz w:val="18"/>
          <w:szCs w:val="18"/>
        </w:rPr>
        <w:tab/>
      </w:r>
      <w:r w:rsidRPr="00D44F95">
        <w:rPr>
          <w:rFonts w:ascii="Arial" w:hAnsi="Arial" w:cs="Arial"/>
          <w:sz w:val="18"/>
          <w:szCs w:val="18"/>
        </w:rPr>
        <w:tab/>
      </w:r>
      <w:r w:rsidRPr="00D44F95">
        <w:rPr>
          <w:rFonts w:ascii="Arial" w:hAnsi="Arial" w:cs="Arial"/>
          <w:sz w:val="18"/>
          <w:szCs w:val="18"/>
        </w:rPr>
        <w:tab/>
      </w:r>
      <w:r w:rsidRPr="00D44F95">
        <w:rPr>
          <w:rFonts w:ascii="Arial" w:hAnsi="Arial" w:cs="Arial"/>
          <w:sz w:val="18"/>
          <w:szCs w:val="18"/>
        </w:rPr>
        <w:tab/>
      </w:r>
      <w:r w:rsidR="00F00634" w:rsidRPr="00D44F95">
        <w:rPr>
          <w:rFonts w:ascii="Arial" w:hAnsi="Arial" w:cs="Arial"/>
          <w:sz w:val="18"/>
          <w:szCs w:val="18"/>
        </w:rPr>
        <w:tab/>
      </w:r>
      <w:r w:rsidR="0034379E" w:rsidRPr="00D44F95">
        <w:rPr>
          <w:rFonts w:ascii="Arial" w:hAnsi="Arial" w:cs="Arial"/>
          <w:sz w:val="18"/>
          <w:szCs w:val="18"/>
        </w:rPr>
        <w:tab/>
      </w:r>
    </w:p>
    <w:p w14:paraId="69094640" w14:textId="4E96C0B0" w:rsidR="00125998" w:rsidRPr="00D44F95" w:rsidRDefault="00D03525" w:rsidP="00125998">
      <w:pPr>
        <w:pStyle w:val="Opsomming"/>
        <w:rPr>
          <w:rFonts w:ascii="Arial" w:hAnsi="Arial" w:cs="Arial"/>
          <w:sz w:val="18"/>
          <w:szCs w:val="18"/>
        </w:rPr>
      </w:pPr>
      <w:r w:rsidRPr="00D44F95">
        <w:rPr>
          <w:rFonts w:ascii="Arial" w:hAnsi="Arial" w:cs="Arial"/>
          <w:sz w:val="18"/>
          <w:szCs w:val="18"/>
        </w:rPr>
        <w:t xml:space="preserve">B. </w:t>
      </w:r>
      <w:r w:rsidR="00125998" w:rsidRPr="00D44F95">
        <w:rPr>
          <w:rFonts w:ascii="Arial" w:hAnsi="Arial" w:cs="Arial"/>
          <w:sz w:val="18"/>
          <w:szCs w:val="18"/>
        </w:rPr>
        <w:t>Rechtmatigheidsverantwoording</w:t>
      </w:r>
      <w:r w:rsidR="00963F04" w:rsidRPr="00D44F95">
        <w:rPr>
          <w:rFonts w:ascii="Arial" w:hAnsi="Arial" w:cs="Arial"/>
          <w:sz w:val="18"/>
          <w:szCs w:val="18"/>
        </w:rPr>
        <w:tab/>
      </w:r>
      <w:r w:rsidR="00963F04" w:rsidRPr="00D44F95">
        <w:rPr>
          <w:rFonts w:ascii="Arial" w:hAnsi="Arial" w:cs="Arial"/>
          <w:sz w:val="18"/>
          <w:szCs w:val="18"/>
        </w:rPr>
        <w:tab/>
      </w:r>
      <w:r w:rsidR="00963F04" w:rsidRPr="00D44F95">
        <w:rPr>
          <w:rFonts w:ascii="Arial" w:hAnsi="Arial" w:cs="Arial"/>
          <w:sz w:val="18"/>
          <w:szCs w:val="18"/>
        </w:rPr>
        <w:tab/>
      </w:r>
      <w:r w:rsidR="00963F04" w:rsidRPr="00D44F95">
        <w:rPr>
          <w:rFonts w:ascii="Arial" w:hAnsi="Arial" w:cs="Arial"/>
          <w:sz w:val="18"/>
          <w:szCs w:val="18"/>
        </w:rPr>
        <w:tab/>
      </w:r>
      <w:r w:rsidR="00963F04" w:rsidRPr="00D44F95">
        <w:rPr>
          <w:rFonts w:ascii="Arial" w:hAnsi="Arial" w:cs="Arial"/>
          <w:sz w:val="18"/>
          <w:szCs w:val="18"/>
        </w:rPr>
        <w:tab/>
      </w:r>
      <w:r w:rsidR="00963F04" w:rsidRPr="00D44F95">
        <w:rPr>
          <w:rFonts w:ascii="Arial" w:hAnsi="Arial" w:cs="Arial"/>
          <w:sz w:val="18"/>
          <w:szCs w:val="18"/>
        </w:rPr>
        <w:tab/>
      </w:r>
      <w:r w:rsidR="00F00634" w:rsidRPr="00D44F95">
        <w:rPr>
          <w:rFonts w:ascii="Arial" w:hAnsi="Arial" w:cs="Arial"/>
          <w:sz w:val="18"/>
          <w:szCs w:val="18"/>
        </w:rPr>
        <w:tab/>
      </w:r>
      <w:r w:rsidR="0034379E" w:rsidRPr="00D44F95">
        <w:rPr>
          <w:rFonts w:ascii="Arial" w:hAnsi="Arial" w:cs="Arial"/>
          <w:sz w:val="18"/>
          <w:szCs w:val="18"/>
        </w:rPr>
        <w:tab/>
      </w:r>
    </w:p>
    <w:p w14:paraId="7E6A28F3" w14:textId="086AF37C" w:rsidR="003847EB" w:rsidRPr="00D44F95" w:rsidRDefault="00D03525" w:rsidP="004F0240">
      <w:pPr>
        <w:pStyle w:val="Opsomming"/>
        <w:rPr>
          <w:rFonts w:ascii="Arial" w:hAnsi="Arial" w:cs="Arial"/>
          <w:sz w:val="18"/>
          <w:szCs w:val="18"/>
        </w:rPr>
      </w:pPr>
      <w:r w:rsidRPr="00D44F95">
        <w:rPr>
          <w:rFonts w:ascii="Arial" w:hAnsi="Arial" w:cs="Arial"/>
          <w:sz w:val="18"/>
          <w:szCs w:val="18"/>
        </w:rPr>
        <w:t xml:space="preserve">C. </w:t>
      </w:r>
      <w:r w:rsidR="00125998" w:rsidRPr="00D44F95">
        <w:rPr>
          <w:rFonts w:ascii="Arial" w:hAnsi="Arial" w:cs="Arial"/>
          <w:sz w:val="18"/>
          <w:szCs w:val="18"/>
        </w:rPr>
        <w:t>Aanbesteding accountant</w:t>
      </w:r>
      <w:r w:rsidR="003847EB" w:rsidRPr="00D44F95">
        <w:rPr>
          <w:rFonts w:ascii="Arial" w:hAnsi="Arial" w:cs="Arial"/>
          <w:sz w:val="18"/>
          <w:szCs w:val="18"/>
        </w:rPr>
        <w:tab/>
      </w:r>
      <w:r w:rsidR="00963F04" w:rsidRPr="00D44F95">
        <w:rPr>
          <w:rFonts w:ascii="Arial" w:hAnsi="Arial" w:cs="Arial"/>
          <w:sz w:val="18"/>
          <w:szCs w:val="18"/>
        </w:rPr>
        <w:tab/>
      </w:r>
      <w:r w:rsidR="00963F04" w:rsidRPr="00D44F95">
        <w:rPr>
          <w:rFonts w:ascii="Arial" w:hAnsi="Arial" w:cs="Arial"/>
          <w:sz w:val="18"/>
          <w:szCs w:val="18"/>
        </w:rPr>
        <w:tab/>
      </w:r>
      <w:r w:rsidR="00963F04" w:rsidRPr="00D44F95">
        <w:rPr>
          <w:rFonts w:ascii="Arial" w:hAnsi="Arial" w:cs="Arial"/>
          <w:sz w:val="18"/>
          <w:szCs w:val="18"/>
        </w:rPr>
        <w:tab/>
      </w:r>
      <w:r w:rsidR="00963F04" w:rsidRPr="00D44F95">
        <w:rPr>
          <w:rFonts w:ascii="Arial" w:hAnsi="Arial" w:cs="Arial"/>
          <w:sz w:val="18"/>
          <w:szCs w:val="18"/>
        </w:rPr>
        <w:tab/>
      </w:r>
      <w:r w:rsidR="00963F04" w:rsidRPr="00D44F95">
        <w:rPr>
          <w:rFonts w:ascii="Arial" w:hAnsi="Arial" w:cs="Arial"/>
          <w:sz w:val="18"/>
          <w:szCs w:val="18"/>
        </w:rPr>
        <w:tab/>
      </w:r>
      <w:r w:rsidR="00963F04" w:rsidRPr="00D44F95">
        <w:rPr>
          <w:rFonts w:ascii="Arial" w:hAnsi="Arial" w:cs="Arial"/>
          <w:sz w:val="18"/>
          <w:szCs w:val="18"/>
        </w:rPr>
        <w:tab/>
      </w:r>
      <w:r w:rsidR="00F00634" w:rsidRPr="00D44F95">
        <w:rPr>
          <w:rFonts w:ascii="Arial" w:hAnsi="Arial" w:cs="Arial"/>
          <w:sz w:val="18"/>
          <w:szCs w:val="18"/>
        </w:rPr>
        <w:tab/>
      </w:r>
      <w:r w:rsidR="0034379E" w:rsidRPr="00D44F95">
        <w:rPr>
          <w:rFonts w:ascii="Arial" w:hAnsi="Arial" w:cs="Arial"/>
          <w:sz w:val="18"/>
          <w:szCs w:val="18"/>
        </w:rPr>
        <w:tab/>
      </w:r>
    </w:p>
    <w:p w14:paraId="4CFE6CFD" w14:textId="0A0BA3D5" w:rsidR="00C82818" w:rsidRPr="00D44F95" w:rsidRDefault="00D03525" w:rsidP="00125998">
      <w:pPr>
        <w:pStyle w:val="Opsomming"/>
        <w:rPr>
          <w:rFonts w:ascii="Arial" w:hAnsi="Arial" w:cs="Arial"/>
          <w:sz w:val="18"/>
          <w:szCs w:val="18"/>
        </w:rPr>
      </w:pPr>
      <w:r w:rsidRPr="00D44F95">
        <w:rPr>
          <w:rFonts w:ascii="Arial" w:hAnsi="Arial" w:cs="Arial"/>
          <w:sz w:val="18"/>
          <w:szCs w:val="18"/>
        </w:rPr>
        <w:t xml:space="preserve">D. </w:t>
      </w:r>
      <w:r w:rsidR="00C82818" w:rsidRPr="00D44F95">
        <w:rPr>
          <w:rFonts w:ascii="Arial" w:hAnsi="Arial" w:cs="Arial"/>
          <w:sz w:val="18"/>
          <w:szCs w:val="18"/>
        </w:rPr>
        <w:t>Intern Controleplan</w:t>
      </w:r>
      <w:r w:rsidR="00963F04" w:rsidRPr="00D44F95">
        <w:rPr>
          <w:rFonts w:ascii="Arial" w:hAnsi="Arial" w:cs="Arial"/>
          <w:sz w:val="18"/>
          <w:szCs w:val="18"/>
        </w:rPr>
        <w:tab/>
      </w:r>
      <w:r w:rsidR="00963F04" w:rsidRPr="00D44F95">
        <w:rPr>
          <w:rFonts w:ascii="Arial" w:hAnsi="Arial" w:cs="Arial"/>
          <w:sz w:val="18"/>
          <w:szCs w:val="18"/>
        </w:rPr>
        <w:tab/>
      </w:r>
      <w:r w:rsidR="00963F04" w:rsidRPr="00D44F95">
        <w:rPr>
          <w:rFonts w:ascii="Arial" w:hAnsi="Arial" w:cs="Arial"/>
          <w:sz w:val="18"/>
          <w:szCs w:val="18"/>
        </w:rPr>
        <w:tab/>
      </w:r>
      <w:r w:rsidR="00963F04" w:rsidRPr="00D44F95">
        <w:rPr>
          <w:rFonts w:ascii="Arial" w:hAnsi="Arial" w:cs="Arial"/>
          <w:sz w:val="18"/>
          <w:szCs w:val="18"/>
        </w:rPr>
        <w:tab/>
      </w:r>
      <w:r w:rsidR="00963F04" w:rsidRPr="00D44F95">
        <w:rPr>
          <w:rFonts w:ascii="Arial" w:hAnsi="Arial" w:cs="Arial"/>
          <w:sz w:val="18"/>
          <w:szCs w:val="18"/>
        </w:rPr>
        <w:tab/>
      </w:r>
      <w:r w:rsidR="00963F04" w:rsidRPr="00D44F95">
        <w:rPr>
          <w:rFonts w:ascii="Arial" w:hAnsi="Arial" w:cs="Arial"/>
          <w:sz w:val="18"/>
          <w:szCs w:val="18"/>
        </w:rPr>
        <w:tab/>
      </w:r>
      <w:r w:rsidR="00963F04" w:rsidRPr="00D44F95">
        <w:rPr>
          <w:rFonts w:ascii="Arial" w:hAnsi="Arial" w:cs="Arial"/>
          <w:sz w:val="18"/>
          <w:szCs w:val="18"/>
        </w:rPr>
        <w:tab/>
      </w:r>
      <w:r w:rsidR="00963F04" w:rsidRPr="00D44F95">
        <w:rPr>
          <w:rFonts w:ascii="Arial" w:hAnsi="Arial" w:cs="Arial"/>
          <w:sz w:val="18"/>
          <w:szCs w:val="18"/>
        </w:rPr>
        <w:tab/>
      </w:r>
      <w:r w:rsidR="00F00634" w:rsidRPr="00D44F95">
        <w:rPr>
          <w:rFonts w:ascii="Arial" w:hAnsi="Arial" w:cs="Arial"/>
          <w:sz w:val="18"/>
          <w:szCs w:val="18"/>
        </w:rPr>
        <w:tab/>
      </w:r>
      <w:r w:rsidR="00F00634" w:rsidRPr="00D44F95">
        <w:rPr>
          <w:rFonts w:ascii="Arial" w:hAnsi="Arial" w:cs="Arial"/>
          <w:sz w:val="18"/>
          <w:szCs w:val="18"/>
        </w:rPr>
        <w:tab/>
      </w:r>
    </w:p>
    <w:p w14:paraId="729494CA" w14:textId="77777777" w:rsidR="00EC7D27" w:rsidRPr="00D805A9" w:rsidRDefault="00EC7D27" w:rsidP="00EC7D27">
      <w:pPr>
        <w:pStyle w:val="Opsomming"/>
        <w:numPr>
          <w:ilvl w:val="0"/>
          <w:numId w:val="0"/>
        </w:numPr>
        <w:ind w:left="227"/>
        <w:rPr>
          <w:rFonts w:ascii="Arial" w:hAnsi="Arial" w:cs="Arial"/>
          <w:sz w:val="6"/>
          <w:szCs w:val="6"/>
        </w:rPr>
      </w:pPr>
    </w:p>
    <w:p w14:paraId="20D9CD79" w14:textId="491CFCEC" w:rsidR="00CB6F42" w:rsidRPr="00D805A9" w:rsidRDefault="00F52D8B" w:rsidP="007657A6">
      <w:pPr>
        <w:tabs>
          <w:tab w:val="clear" w:pos="170"/>
          <w:tab w:val="clear" w:pos="283"/>
        </w:tabs>
        <w:suppressAutoHyphens w:val="0"/>
        <w:spacing w:line="360" w:lineRule="auto"/>
        <w:textAlignment w:val="auto"/>
        <w:rPr>
          <w:rFonts w:ascii="Arial" w:hAnsi="Arial" w:cs="Arial"/>
          <w:b/>
          <w:bCs/>
          <w:noProof w:val="0"/>
          <w:color w:val="000000"/>
          <w:sz w:val="18"/>
          <w:szCs w:val="18"/>
        </w:rPr>
      </w:pPr>
      <w:r w:rsidRPr="00D805A9">
        <w:rPr>
          <w:rFonts w:ascii="Arial" w:hAnsi="Arial" w:cs="Arial"/>
          <w:b/>
          <w:bCs/>
          <w:noProof w:val="0"/>
          <w:color w:val="000000"/>
          <w:sz w:val="18"/>
          <w:szCs w:val="18"/>
        </w:rPr>
        <w:t>9</w:t>
      </w:r>
      <w:r w:rsidR="00CB6F42" w:rsidRPr="00D805A9">
        <w:rPr>
          <w:rFonts w:ascii="Arial" w:hAnsi="Arial" w:cs="Arial"/>
          <w:b/>
          <w:bCs/>
          <w:noProof w:val="0"/>
          <w:color w:val="000000"/>
          <w:sz w:val="18"/>
          <w:szCs w:val="18"/>
        </w:rPr>
        <w:t xml:space="preserve">. Rondvraag </w:t>
      </w:r>
    </w:p>
    <w:p w14:paraId="0B426BCB" w14:textId="7628A9DD" w:rsidR="003B745C" w:rsidRPr="00EC7D27" w:rsidRDefault="00F52D8B" w:rsidP="00EC7D27">
      <w:pPr>
        <w:tabs>
          <w:tab w:val="clear" w:pos="170"/>
          <w:tab w:val="clear" w:pos="283"/>
        </w:tabs>
        <w:suppressAutoHyphens w:val="0"/>
        <w:spacing w:line="360" w:lineRule="auto"/>
        <w:textAlignment w:val="auto"/>
        <w:rPr>
          <w:rFonts w:ascii="Arial" w:hAnsi="Arial" w:cs="Arial"/>
          <w:b/>
          <w:bCs/>
          <w:noProof w:val="0"/>
          <w:color w:val="000000"/>
          <w:sz w:val="18"/>
          <w:szCs w:val="18"/>
        </w:rPr>
      </w:pPr>
      <w:r w:rsidRPr="00D805A9">
        <w:rPr>
          <w:rFonts w:ascii="Arial" w:hAnsi="Arial" w:cs="Arial"/>
          <w:b/>
          <w:bCs/>
          <w:noProof w:val="0"/>
          <w:color w:val="000000"/>
          <w:sz w:val="18"/>
          <w:szCs w:val="18"/>
        </w:rPr>
        <w:t>10</w:t>
      </w:r>
      <w:r w:rsidR="00CB6F42" w:rsidRPr="00D805A9">
        <w:rPr>
          <w:rFonts w:ascii="Arial" w:hAnsi="Arial" w:cs="Arial"/>
          <w:b/>
          <w:bCs/>
          <w:noProof w:val="0"/>
          <w:color w:val="000000"/>
          <w:sz w:val="18"/>
          <w:szCs w:val="18"/>
        </w:rPr>
        <w:t>. Sluiting</w:t>
      </w:r>
      <w:r w:rsidR="00CB6F42" w:rsidRPr="00826EE9">
        <w:rPr>
          <w:rFonts w:ascii="Arial" w:hAnsi="Arial" w:cs="Arial"/>
          <w:b/>
          <w:bCs/>
          <w:noProof w:val="0"/>
          <w:color w:val="000000"/>
          <w:sz w:val="18"/>
          <w:szCs w:val="18"/>
        </w:rPr>
        <w:t xml:space="preserve"> </w:t>
      </w:r>
    </w:p>
    <w:sectPr w:rsidR="003B745C" w:rsidRPr="00EC7D27" w:rsidSect="00AC2D44">
      <w:headerReference w:type="default" r:id="rId9"/>
      <w:footerReference w:type="default" r:id="rId10"/>
      <w:footerReference w:type="first" r:id="rId11"/>
      <w:pgSz w:w="11906" w:h="16838"/>
      <w:pgMar w:top="340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258E9" w14:textId="77777777" w:rsidR="00F80B81" w:rsidRDefault="00F80B81" w:rsidP="00190EC0">
      <w:r>
        <w:separator/>
      </w:r>
    </w:p>
  </w:endnote>
  <w:endnote w:type="continuationSeparator" w:id="0">
    <w:p w14:paraId="16782E11" w14:textId="77777777" w:rsidR="00F80B81" w:rsidRDefault="00F80B81" w:rsidP="0019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CD70" w14:textId="50152E3C" w:rsidR="002608BE" w:rsidRDefault="00A45B1A" w:rsidP="00A45B1A">
    <w:pPr>
      <w:pStyle w:val="Voettekst"/>
      <w:rPr>
        <w:color w:val="FFFFFF" w:themeColor="background1"/>
      </w:rPr>
    </w:pPr>
    <w:r w:rsidRPr="00D258FB">
      <w:rPr>
        <w:color w:val="FFFFFF" w:themeColor="background1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1839C16" wp14:editId="649C1B78">
              <wp:simplePos x="0" y="0"/>
              <wp:positionH relativeFrom="page">
                <wp:align>right</wp:align>
              </wp:positionH>
              <wp:positionV relativeFrom="margin">
                <wp:posOffset>7444588</wp:posOffset>
              </wp:positionV>
              <wp:extent cx="7559675" cy="8364550"/>
              <wp:effectExtent l="0" t="0" r="3175" b="0"/>
              <wp:wrapNone/>
              <wp:docPr id="1" name="Rechthoe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8364550"/>
                      </a:xfrm>
                      <a:custGeom>
                        <a:avLst/>
                        <a:gdLst>
                          <a:gd name="connsiteX0" fmla="*/ 0 w 7847965"/>
                          <a:gd name="connsiteY0" fmla="*/ 0 h 8535035"/>
                          <a:gd name="connsiteX1" fmla="*/ 7847965 w 7847965"/>
                          <a:gd name="connsiteY1" fmla="*/ 0 h 8535035"/>
                          <a:gd name="connsiteX2" fmla="*/ 7847965 w 7847965"/>
                          <a:gd name="connsiteY2" fmla="*/ 8535035 h 8535035"/>
                          <a:gd name="connsiteX3" fmla="*/ 0 w 7847965"/>
                          <a:gd name="connsiteY3" fmla="*/ 8535035 h 8535035"/>
                          <a:gd name="connsiteX4" fmla="*/ 0 w 7847965"/>
                          <a:gd name="connsiteY4" fmla="*/ 0 h 8535035"/>
                          <a:gd name="connsiteX0" fmla="*/ 0 w 7847965"/>
                          <a:gd name="connsiteY0" fmla="*/ 894944 h 8535035"/>
                          <a:gd name="connsiteX1" fmla="*/ 7847965 w 7847965"/>
                          <a:gd name="connsiteY1" fmla="*/ 0 h 8535035"/>
                          <a:gd name="connsiteX2" fmla="*/ 7847965 w 7847965"/>
                          <a:gd name="connsiteY2" fmla="*/ 8535035 h 8535035"/>
                          <a:gd name="connsiteX3" fmla="*/ 0 w 7847965"/>
                          <a:gd name="connsiteY3" fmla="*/ 8535035 h 8535035"/>
                          <a:gd name="connsiteX4" fmla="*/ 0 w 7847965"/>
                          <a:gd name="connsiteY4" fmla="*/ 894944 h 8535035"/>
                          <a:gd name="connsiteX0" fmla="*/ 0 w 7847965"/>
                          <a:gd name="connsiteY0" fmla="*/ 0 h 8626458"/>
                          <a:gd name="connsiteX1" fmla="*/ 7847965 w 7847965"/>
                          <a:gd name="connsiteY1" fmla="*/ 91423 h 8626458"/>
                          <a:gd name="connsiteX2" fmla="*/ 7847965 w 7847965"/>
                          <a:gd name="connsiteY2" fmla="*/ 8626458 h 8626458"/>
                          <a:gd name="connsiteX3" fmla="*/ 0 w 7847965"/>
                          <a:gd name="connsiteY3" fmla="*/ 8626458 h 8626458"/>
                          <a:gd name="connsiteX4" fmla="*/ 0 w 7847965"/>
                          <a:gd name="connsiteY4" fmla="*/ 0 h 8626458"/>
                          <a:gd name="connsiteX0" fmla="*/ 0 w 7847965"/>
                          <a:gd name="connsiteY0" fmla="*/ 193760 h 8820218"/>
                          <a:gd name="connsiteX1" fmla="*/ 7847965 w 7847965"/>
                          <a:gd name="connsiteY1" fmla="*/ 0 h 8820218"/>
                          <a:gd name="connsiteX2" fmla="*/ 7847965 w 7847965"/>
                          <a:gd name="connsiteY2" fmla="*/ 8820218 h 8820218"/>
                          <a:gd name="connsiteX3" fmla="*/ 0 w 7847965"/>
                          <a:gd name="connsiteY3" fmla="*/ 8820218 h 8820218"/>
                          <a:gd name="connsiteX4" fmla="*/ 0 w 7847965"/>
                          <a:gd name="connsiteY4" fmla="*/ 193760 h 8820218"/>
                          <a:gd name="connsiteX0" fmla="*/ 0 w 7847965"/>
                          <a:gd name="connsiteY0" fmla="*/ 322557 h 8820218"/>
                          <a:gd name="connsiteX1" fmla="*/ 7847965 w 7847965"/>
                          <a:gd name="connsiteY1" fmla="*/ 0 h 8820218"/>
                          <a:gd name="connsiteX2" fmla="*/ 7847965 w 7847965"/>
                          <a:gd name="connsiteY2" fmla="*/ 8820218 h 8820218"/>
                          <a:gd name="connsiteX3" fmla="*/ 0 w 7847965"/>
                          <a:gd name="connsiteY3" fmla="*/ 8820218 h 8820218"/>
                          <a:gd name="connsiteX4" fmla="*/ 0 w 7847965"/>
                          <a:gd name="connsiteY4" fmla="*/ 322557 h 882021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847965" h="8820218">
                            <a:moveTo>
                              <a:pt x="0" y="322557"/>
                            </a:moveTo>
                            <a:lnTo>
                              <a:pt x="7847965" y="0"/>
                            </a:lnTo>
                            <a:lnTo>
                              <a:pt x="7847965" y="8820218"/>
                            </a:lnTo>
                            <a:lnTo>
                              <a:pt x="0" y="8820218"/>
                            </a:lnTo>
                            <a:lnTo>
                              <a:pt x="0" y="322557"/>
                            </a:lnTo>
                            <a:close/>
                          </a:path>
                        </a:pathLst>
                      </a:custGeom>
                      <a:solidFill>
                        <a:srgbClr val="CD54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BD310" id="Rechthoek 8" o:spid="_x0000_s1026" style="position:absolute;margin-left:544.05pt;margin-top:586.2pt;width:595.25pt;height:658.65pt;z-index:-2516510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margin;mso-height-relative:margin;v-text-anchor:middle" coordsize="7847965,8820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" path="m,322557l7847965,r,8820218l,8820218,,322557xe" fillcolor="#cd5459" stroked="f" strokeweight="2pt">
              <v:path arrowok="t" o:connecttype="custom" o:connectlocs="0,305893;7559675,0;7559675,8364550;0,8364550;0,305893" o:connectangles="0,0,0,0,0"/>
              <w10:wrap anchorx="page" anchory="margin"/>
            </v:shape>
          </w:pict>
        </mc:Fallback>
      </mc:AlternateContent>
    </w:r>
    <w:r w:rsidR="00E14D04">
      <w:rPr>
        <w:color w:val="FFFFFF" w:themeColor="background1"/>
      </w:rPr>
      <w:t>Agenda A</w:t>
    </w:r>
    <w:r w:rsidR="009A4EBE">
      <w:rPr>
        <w:color w:val="FFFFFF" w:themeColor="background1"/>
      </w:rPr>
      <w:t>lgemeen Bestuur</w:t>
    </w:r>
    <w:r w:rsidR="00E14D04">
      <w:rPr>
        <w:color w:val="FFFFFF" w:themeColor="background1"/>
      </w:rPr>
      <w:t xml:space="preserve"> dd </w:t>
    </w:r>
    <w:r w:rsidR="002608BE">
      <w:rPr>
        <w:color w:val="FFFFFF" w:themeColor="background1"/>
      </w:rPr>
      <w:t>21-09-2023</w:t>
    </w:r>
  </w:p>
  <w:p w14:paraId="0C700BDC" w14:textId="286480FA" w:rsidR="00A45B1A" w:rsidRPr="00630313" w:rsidRDefault="00A45B1A" w:rsidP="00A45B1A">
    <w:pPr>
      <w:pStyle w:val="Voettekst"/>
    </w:pPr>
    <w:r w:rsidRPr="00E85AC1">
      <w:tab/>
    </w:r>
    <w:r w:rsidRPr="00E85AC1">
      <w:tab/>
    </w:r>
    <w:r w:rsidRPr="00D258FB">
      <w:rPr>
        <w:color w:val="FFFFFF" w:themeColor="background1"/>
      </w:rPr>
      <w:t xml:space="preserve"> </w:t>
    </w:r>
    <w:r w:rsidRPr="00D258FB">
      <w:rPr>
        <w:noProof w:val="0"/>
        <w:color w:val="FFFFFF" w:themeColor="background1"/>
      </w:rPr>
      <w:fldChar w:fldCharType="begin"/>
    </w:r>
    <w:r w:rsidRPr="00D258FB">
      <w:rPr>
        <w:color w:val="FFFFFF" w:themeColor="background1"/>
      </w:rPr>
      <w:instrText xml:space="preserve"> PAGE   \* MERGEFORMAT </w:instrText>
    </w:r>
    <w:r w:rsidRPr="00D258FB">
      <w:rPr>
        <w:noProof w:val="0"/>
        <w:color w:val="FFFFFF" w:themeColor="background1"/>
      </w:rPr>
      <w:fldChar w:fldCharType="separate"/>
    </w:r>
    <w:r w:rsidR="00C6390A">
      <w:rPr>
        <w:color w:val="FFFFFF" w:themeColor="background1"/>
      </w:rPr>
      <w:t>1</w:t>
    </w:r>
    <w:r w:rsidRPr="00D258FB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2E02" w14:textId="2240C844" w:rsidR="00630313" w:rsidRPr="00630313" w:rsidRDefault="0078413F" w:rsidP="00630313">
    <w:pPr>
      <w:pStyle w:val="Voettekst"/>
    </w:pPr>
    <w:r>
      <w:rPr>
        <w:color w:val="FFFFFF" w:themeColor="background1"/>
      </w:rPr>
      <w:t>Footer</w:t>
    </w:r>
    <w:r w:rsidR="00630313" w:rsidRPr="00D258FB">
      <w:rPr>
        <w:color w:val="FFFFFF" w:themeColor="background1"/>
      </w:rPr>
      <w:t xml:space="preserve"> - maand 0000</w:t>
    </w:r>
    <w:r w:rsidR="00630313" w:rsidRPr="00E85AC1">
      <w:tab/>
    </w:r>
    <w:r w:rsidR="00630313" w:rsidRPr="00E85AC1">
      <w:tab/>
    </w:r>
    <w:r w:rsidR="00630313" w:rsidRPr="00D258FB">
      <w:rPr>
        <w:color w:val="FFFFFF" w:themeColor="background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F8E2" w14:textId="77777777" w:rsidR="00F80B81" w:rsidRDefault="00F80B81" w:rsidP="00190EC0">
      <w:r>
        <w:separator/>
      </w:r>
    </w:p>
  </w:footnote>
  <w:footnote w:type="continuationSeparator" w:id="0">
    <w:p w14:paraId="219E4778" w14:textId="77777777" w:rsidR="00F80B81" w:rsidRDefault="00F80B81" w:rsidP="00190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A701" w14:textId="718CE5D6" w:rsidR="00EF5377" w:rsidRDefault="00AC2D44" w:rsidP="00190EC0">
    <w:pPr>
      <w:pStyle w:val="Koptekst"/>
    </w:pPr>
    <w:r>
      <w:drawing>
        <wp:anchor distT="0" distB="0" distL="114300" distR="114300" simplePos="0" relativeHeight="251667456" behindDoc="0" locked="0" layoutInCell="1" allowOverlap="1" wp14:anchorId="455A480A" wp14:editId="278CB383">
          <wp:simplePos x="0" y="0"/>
          <wp:positionH relativeFrom="page">
            <wp:posOffset>5760720</wp:posOffset>
          </wp:positionH>
          <wp:positionV relativeFrom="page">
            <wp:posOffset>-485775</wp:posOffset>
          </wp:positionV>
          <wp:extent cx="2167200" cy="2257200"/>
          <wp:effectExtent l="0" t="0" r="508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ZAF_Beeldmerk_V1_F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2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19D8"/>
    <w:multiLevelType w:val="hybridMultilevel"/>
    <w:tmpl w:val="53D80D04"/>
    <w:lvl w:ilvl="0" w:tplc="5FD622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650C"/>
    <w:multiLevelType w:val="hybridMultilevel"/>
    <w:tmpl w:val="97BA3808"/>
    <w:lvl w:ilvl="0" w:tplc="70A25F38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7D02DA"/>
    <w:multiLevelType w:val="hybridMultilevel"/>
    <w:tmpl w:val="0BAAE5A0"/>
    <w:lvl w:ilvl="0" w:tplc="70A25F38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6EF07FD"/>
    <w:multiLevelType w:val="hybridMultilevel"/>
    <w:tmpl w:val="3E28F2F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5640D9"/>
    <w:multiLevelType w:val="hybridMultilevel"/>
    <w:tmpl w:val="5AEC85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420"/>
    <w:multiLevelType w:val="hybridMultilevel"/>
    <w:tmpl w:val="7040AA3A"/>
    <w:lvl w:ilvl="0" w:tplc="F60477C4">
      <w:start w:val="1"/>
      <w:numFmt w:val="decimal"/>
      <w:lvlText w:val="%1."/>
      <w:lvlJc w:val="left"/>
      <w:pPr>
        <w:ind w:left="1800" w:hanging="360"/>
      </w:p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994F88"/>
    <w:multiLevelType w:val="multilevel"/>
    <w:tmpl w:val="517C5F82"/>
    <w:lvl w:ilvl="0">
      <w:start w:val="1"/>
      <w:numFmt w:val="bullet"/>
      <w:pStyle w:val="Opsomming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CD5459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681"/>
        </w:tabs>
        <w:ind w:left="681" w:hanging="227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8"/>
        </w:tabs>
        <w:ind w:left="907" w:hanging="226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135"/>
        </w:tabs>
        <w:ind w:left="1134" w:hanging="227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362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589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816"/>
        </w:tabs>
        <w:ind w:left="1814" w:hanging="225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2043"/>
        </w:tabs>
        <w:ind w:left="2043" w:hanging="227"/>
      </w:pPr>
      <w:rPr>
        <w:rFonts w:ascii="Wingdings" w:hAnsi="Wingdings" w:hint="default"/>
        <w:color w:val="auto"/>
      </w:rPr>
    </w:lvl>
  </w:abstractNum>
  <w:abstractNum w:abstractNumId="7" w15:restartNumberingAfterBreak="0">
    <w:nsid w:val="495D37F7"/>
    <w:multiLevelType w:val="hybridMultilevel"/>
    <w:tmpl w:val="84B81DC8"/>
    <w:lvl w:ilvl="0" w:tplc="70A25F38">
      <w:start w:val="1"/>
      <w:numFmt w:val="decimal"/>
      <w:lvlText w:val="%1."/>
      <w:lvlJc w:val="left"/>
      <w:pPr>
        <w:ind w:left="2844" w:hanging="360"/>
      </w:pPr>
      <w:rPr>
        <w:rFonts w:hint="default"/>
        <w:b w:val="0"/>
        <w:bCs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2508" w:hanging="360"/>
      </w:pPr>
    </w:lvl>
    <w:lvl w:ilvl="2" w:tplc="0413001B">
      <w:start w:val="1"/>
      <w:numFmt w:val="lowerRoman"/>
      <w:lvlText w:val="%3."/>
      <w:lvlJc w:val="right"/>
      <w:pPr>
        <w:ind w:left="3228" w:hanging="180"/>
      </w:pPr>
    </w:lvl>
    <w:lvl w:ilvl="3" w:tplc="0413000F" w:tentative="1">
      <w:start w:val="1"/>
      <w:numFmt w:val="decimal"/>
      <w:lvlText w:val="%4."/>
      <w:lvlJc w:val="left"/>
      <w:pPr>
        <w:ind w:left="3948" w:hanging="360"/>
      </w:pPr>
    </w:lvl>
    <w:lvl w:ilvl="4" w:tplc="04130019" w:tentative="1">
      <w:start w:val="1"/>
      <w:numFmt w:val="lowerLetter"/>
      <w:lvlText w:val="%5."/>
      <w:lvlJc w:val="left"/>
      <w:pPr>
        <w:ind w:left="4668" w:hanging="360"/>
      </w:pPr>
    </w:lvl>
    <w:lvl w:ilvl="5" w:tplc="0413001B" w:tentative="1">
      <w:start w:val="1"/>
      <w:numFmt w:val="lowerRoman"/>
      <w:lvlText w:val="%6."/>
      <w:lvlJc w:val="right"/>
      <w:pPr>
        <w:ind w:left="5388" w:hanging="180"/>
      </w:pPr>
    </w:lvl>
    <w:lvl w:ilvl="6" w:tplc="0413000F" w:tentative="1">
      <w:start w:val="1"/>
      <w:numFmt w:val="decimal"/>
      <w:lvlText w:val="%7."/>
      <w:lvlJc w:val="left"/>
      <w:pPr>
        <w:ind w:left="6108" w:hanging="360"/>
      </w:pPr>
    </w:lvl>
    <w:lvl w:ilvl="7" w:tplc="04130019" w:tentative="1">
      <w:start w:val="1"/>
      <w:numFmt w:val="lowerLetter"/>
      <w:lvlText w:val="%8."/>
      <w:lvlJc w:val="left"/>
      <w:pPr>
        <w:ind w:left="6828" w:hanging="360"/>
      </w:pPr>
    </w:lvl>
    <w:lvl w:ilvl="8" w:tplc="0413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52623DE7"/>
    <w:multiLevelType w:val="hybridMultilevel"/>
    <w:tmpl w:val="0A500694"/>
    <w:lvl w:ilvl="0" w:tplc="70A25F38">
      <w:start w:val="1"/>
      <w:numFmt w:val="decimal"/>
      <w:lvlText w:val="%1."/>
      <w:lvlJc w:val="left"/>
      <w:pPr>
        <w:ind w:left="3408" w:hanging="360"/>
      </w:pPr>
      <w:rPr>
        <w:rFonts w:hint="default"/>
        <w:b w:val="0"/>
        <w:bCs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3072" w:hanging="360"/>
      </w:pPr>
    </w:lvl>
    <w:lvl w:ilvl="2" w:tplc="0413001B">
      <w:start w:val="1"/>
      <w:numFmt w:val="lowerRoman"/>
      <w:lvlText w:val="%3."/>
      <w:lvlJc w:val="right"/>
      <w:pPr>
        <w:ind w:left="3792" w:hanging="180"/>
      </w:pPr>
    </w:lvl>
    <w:lvl w:ilvl="3" w:tplc="0413000F" w:tentative="1">
      <w:start w:val="1"/>
      <w:numFmt w:val="decimal"/>
      <w:lvlText w:val="%4."/>
      <w:lvlJc w:val="left"/>
      <w:pPr>
        <w:ind w:left="4512" w:hanging="360"/>
      </w:pPr>
    </w:lvl>
    <w:lvl w:ilvl="4" w:tplc="04130019" w:tentative="1">
      <w:start w:val="1"/>
      <w:numFmt w:val="lowerLetter"/>
      <w:lvlText w:val="%5."/>
      <w:lvlJc w:val="left"/>
      <w:pPr>
        <w:ind w:left="5232" w:hanging="360"/>
      </w:pPr>
    </w:lvl>
    <w:lvl w:ilvl="5" w:tplc="0413001B" w:tentative="1">
      <w:start w:val="1"/>
      <w:numFmt w:val="lowerRoman"/>
      <w:lvlText w:val="%6."/>
      <w:lvlJc w:val="right"/>
      <w:pPr>
        <w:ind w:left="5952" w:hanging="180"/>
      </w:pPr>
    </w:lvl>
    <w:lvl w:ilvl="6" w:tplc="0413000F" w:tentative="1">
      <w:start w:val="1"/>
      <w:numFmt w:val="decimal"/>
      <w:lvlText w:val="%7."/>
      <w:lvlJc w:val="left"/>
      <w:pPr>
        <w:ind w:left="6672" w:hanging="360"/>
      </w:pPr>
    </w:lvl>
    <w:lvl w:ilvl="7" w:tplc="04130019" w:tentative="1">
      <w:start w:val="1"/>
      <w:numFmt w:val="lowerLetter"/>
      <w:lvlText w:val="%8."/>
      <w:lvlJc w:val="left"/>
      <w:pPr>
        <w:ind w:left="7392" w:hanging="360"/>
      </w:pPr>
    </w:lvl>
    <w:lvl w:ilvl="8" w:tplc="0413001B" w:tentative="1">
      <w:start w:val="1"/>
      <w:numFmt w:val="lowerRoman"/>
      <w:lvlText w:val="%9."/>
      <w:lvlJc w:val="right"/>
      <w:pPr>
        <w:ind w:left="8112" w:hanging="180"/>
      </w:pPr>
    </w:lvl>
  </w:abstractNum>
  <w:abstractNum w:abstractNumId="9" w15:restartNumberingAfterBreak="0">
    <w:nsid w:val="551E353A"/>
    <w:multiLevelType w:val="multilevel"/>
    <w:tmpl w:val="7736D5E6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73D1482"/>
    <w:multiLevelType w:val="hybridMultilevel"/>
    <w:tmpl w:val="411AD28E"/>
    <w:lvl w:ilvl="0" w:tplc="0413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D22385E"/>
    <w:multiLevelType w:val="hybridMultilevel"/>
    <w:tmpl w:val="E67489F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D96236DA">
      <w:numFmt w:val="bullet"/>
      <w:lvlText w:val="-"/>
      <w:lvlJc w:val="left"/>
      <w:pPr>
        <w:ind w:left="2568" w:hanging="420"/>
      </w:pPr>
      <w:rPr>
        <w:rFonts w:ascii="Calibri" w:eastAsia="Calibri" w:hAnsi="Calibri" w:cs="Calibri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52622CA"/>
    <w:multiLevelType w:val="hybridMultilevel"/>
    <w:tmpl w:val="49CC776E"/>
    <w:lvl w:ilvl="0" w:tplc="70A25F38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 w:val="0"/>
        <w:color w:val="auto"/>
      </w:rPr>
    </w:lvl>
    <w:lvl w:ilvl="1" w:tplc="0413000F">
      <w:start w:val="1"/>
      <w:numFmt w:val="decimal"/>
      <w:lvlText w:val="%2."/>
      <w:lvlJc w:val="left"/>
      <w:pPr>
        <w:ind w:left="2408" w:hanging="360"/>
      </w:pPr>
    </w:lvl>
    <w:lvl w:ilvl="2" w:tplc="E326EADA">
      <w:start w:val="6"/>
      <w:numFmt w:val="decimal"/>
      <w:lvlText w:val="%3"/>
      <w:lvlJc w:val="left"/>
      <w:pPr>
        <w:ind w:left="3216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84C78BB"/>
    <w:multiLevelType w:val="hybridMultilevel"/>
    <w:tmpl w:val="6F56D9F6"/>
    <w:lvl w:ilvl="0" w:tplc="CAD6F5C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F60477C4">
      <w:start w:val="1"/>
      <w:numFmt w:val="decimal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03D2A"/>
    <w:multiLevelType w:val="multilevel"/>
    <w:tmpl w:val="B83AFEAE"/>
    <w:styleLink w:val="Stijl1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701"/>
        </w:tabs>
        <w:ind w:left="34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6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30" w:hanging="170"/>
      </w:pPr>
      <w:rPr>
        <w:rFonts w:ascii="Wingdings" w:hAnsi="Wingdings" w:hint="default"/>
      </w:rPr>
    </w:lvl>
  </w:abstractNum>
  <w:num w:numId="1" w16cid:durableId="2047218515">
    <w:abstractNumId w:val="9"/>
  </w:num>
  <w:num w:numId="2" w16cid:durableId="1737169458">
    <w:abstractNumId w:val="6"/>
  </w:num>
  <w:num w:numId="3" w16cid:durableId="576210969">
    <w:abstractNumId w:val="14"/>
  </w:num>
  <w:num w:numId="4" w16cid:durableId="701591948">
    <w:abstractNumId w:val="13"/>
  </w:num>
  <w:num w:numId="5" w16cid:durableId="1469929519">
    <w:abstractNumId w:val="11"/>
  </w:num>
  <w:num w:numId="6" w16cid:durableId="1641576851">
    <w:abstractNumId w:val="12"/>
  </w:num>
  <w:num w:numId="7" w16cid:durableId="1956643283">
    <w:abstractNumId w:val="5"/>
  </w:num>
  <w:num w:numId="8" w16cid:durableId="1463841536">
    <w:abstractNumId w:val="3"/>
  </w:num>
  <w:num w:numId="9" w16cid:durableId="995568198">
    <w:abstractNumId w:val="10"/>
  </w:num>
  <w:num w:numId="10" w16cid:durableId="1793131560">
    <w:abstractNumId w:val="0"/>
  </w:num>
  <w:num w:numId="11" w16cid:durableId="24719976">
    <w:abstractNumId w:val="7"/>
  </w:num>
  <w:num w:numId="12" w16cid:durableId="1698656579">
    <w:abstractNumId w:val="8"/>
  </w:num>
  <w:num w:numId="13" w16cid:durableId="885919184">
    <w:abstractNumId w:val="1"/>
  </w:num>
  <w:num w:numId="14" w16cid:durableId="832916873">
    <w:abstractNumId w:val="2"/>
  </w:num>
  <w:num w:numId="15" w16cid:durableId="120344118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C1"/>
    <w:rsid w:val="00002FE3"/>
    <w:rsid w:val="00011ED3"/>
    <w:rsid w:val="000145EE"/>
    <w:rsid w:val="000206E9"/>
    <w:rsid w:val="0003274E"/>
    <w:rsid w:val="000664AC"/>
    <w:rsid w:val="00067DD7"/>
    <w:rsid w:val="00073150"/>
    <w:rsid w:val="0007781E"/>
    <w:rsid w:val="00081B64"/>
    <w:rsid w:val="0008764E"/>
    <w:rsid w:val="00092D79"/>
    <w:rsid w:val="000A6149"/>
    <w:rsid w:val="000B0527"/>
    <w:rsid w:val="000B260E"/>
    <w:rsid w:val="000C093C"/>
    <w:rsid w:val="000C67CD"/>
    <w:rsid w:val="000C6CF7"/>
    <w:rsid w:val="000E28C4"/>
    <w:rsid w:val="0010173D"/>
    <w:rsid w:val="001151B9"/>
    <w:rsid w:val="00120D6E"/>
    <w:rsid w:val="00121191"/>
    <w:rsid w:val="00125998"/>
    <w:rsid w:val="00127C14"/>
    <w:rsid w:val="00134326"/>
    <w:rsid w:val="00142C8A"/>
    <w:rsid w:val="00146E9B"/>
    <w:rsid w:val="00150475"/>
    <w:rsid w:val="00154147"/>
    <w:rsid w:val="0016058C"/>
    <w:rsid w:val="00163920"/>
    <w:rsid w:val="00174E96"/>
    <w:rsid w:val="00176BA8"/>
    <w:rsid w:val="001879FD"/>
    <w:rsid w:val="00190D42"/>
    <w:rsid w:val="00190EC0"/>
    <w:rsid w:val="001911CA"/>
    <w:rsid w:val="001A5518"/>
    <w:rsid w:val="001B56DE"/>
    <w:rsid w:val="001C0D87"/>
    <w:rsid w:val="001D300E"/>
    <w:rsid w:val="001D7D66"/>
    <w:rsid w:val="00200767"/>
    <w:rsid w:val="00212D3B"/>
    <w:rsid w:val="00214094"/>
    <w:rsid w:val="00223846"/>
    <w:rsid w:val="0022600F"/>
    <w:rsid w:val="00227A5D"/>
    <w:rsid w:val="0023148A"/>
    <w:rsid w:val="002366F9"/>
    <w:rsid w:val="00250358"/>
    <w:rsid w:val="002503C2"/>
    <w:rsid w:val="002608BE"/>
    <w:rsid w:val="00266082"/>
    <w:rsid w:val="00272A75"/>
    <w:rsid w:val="00276580"/>
    <w:rsid w:val="00290CB7"/>
    <w:rsid w:val="002A1615"/>
    <w:rsid w:val="002A39A7"/>
    <w:rsid w:val="002B5C74"/>
    <w:rsid w:val="002C0044"/>
    <w:rsid w:val="002E2A6E"/>
    <w:rsid w:val="002E73D0"/>
    <w:rsid w:val="002E7421"/>
    <w:rsid w:val="002F354B"/>
    <w:rsid w:val="00311C58"/>
    <w:rsid w:val="00312196"/>
    <w:rsid w:val="00316C2F"/>
    <w:rsid w:val="003279DF"/>
    <w:rsid w:val="003353F4"/>
    <w:rsid w:val="0034379E"/>
    <w:rsid w:val="00346094"/>
    <w:rsid w:val="00352C2F"/>
    <w:rsid w:val="0035702D"/>
    <w:rsid w:val="00370BCB"/>
    <w:rsid w:val="003769E2"/>
    <w:rsid w:val="00376DF3"/>
    <w:rsid w:val="00381DDB"/>
    <w:rsid w:val="00381F71"/>
    <w:rsid w:val="00383B84"/>
    <w:rsid w:val="003847EB"/>
    <w:rsid w:val="0038784B"/>
    <w:rsid w:val="0039224B"/>
    <w:rsid w:val="00393EDD"/>
    <w:rsid w:val="003B54D2"/>
    <w:rsid w:val="003B745C"/>
    <w:rsid w:val="003D35C8"/>
    <w:rsid w:val="003F24B6"/>
    <w:rsid w:val="003F4CB3"/>
    <w:rsid w:val="004375C5"/>
    <w:rsid w:val="004613BD"/>
    <w:rsid w:val="004646A7"/>
    <w:rsid w:val="0047286A"/>
    <w:rsid w:val="00485F1A"/>
    <w:rsid w:val="004A75C2"/>
    <w:rsid w:val="004B08FE"/>
    <w:rsid w:val="004B2E68"/>
    <w:rsid w:val="004F0240"/>
    <w:rsid w:val="004F569A"/>
    <w:rsid w:val="004F7094"/>
    <w:rsid w:val="004F7F55"/>
    <w:rsid w:val="00501D1C"/>
    <w:rsid w:val="005053A4"/>
    <w:rsid w:val="00531233"/>
    <w:rsid w:val="00540595"/>
    <w:rsid w:val="00540BDA"/>
    <w:rsid w:val="005574E3"/>
    <w:rsid w:val="00561ED6"/>
    <w:rsid w:val="00562CC1"/>
    <w:rsid w:val="005644F7"/>
    <w:rsid w:val="00586F93"/>
    <w:rsid w:val="005877C7"/>
    <w:rsid w:val="0059375E"/>
    <w:rsid w:val="005957B8"/>
    <w:rsid w:val="00595D06"/>
    <w:rsid w:val="00597C80"/>
    <w:rsid w:val="005A112A"/>
    <w:rsid w:val="005B0EF9"/>
    <w:rsid w:val="005B40EA"/>
    <w:rsid w:val="005B51D3"/>
    <w:rsid w:val="005B5408"/>
    <w:rsid w:val="005B5B65"/>
    <w:rsid w:val="005D792F"/>
    <w:rsid w:val="005E20B6"/>
    <w:rsid w:val="005F1C50"/>
    <w:rsid w:val="005F2C47"/>
    <w:rsid w:val="005F5DF5"/>
    <w:rsid w:val="00622672"/>
    <w:rsid w:val="00630313"/>
    <w:rsid w:val="00633A2E"/>
    <w:rsid w:val="00660B67"/>
    <w:rsid w:val="00670F0E"/>
    <w:rsid w:val="00683A18"/>
    <w:rsid w:val="006941A1"/>
    <w:rsid w:val="00696BFA"/>
    <w:rsid w:val="006C13ED"/>
    <w:rsid w:val="006C2257"/>
    <w:rsid w:val="0070570B"/>
    <w:rsid w:val="00720D3F"/>
    <w:rsid w:val="00727B81"/>
    <w:rsid w:val="00755421"/>
    <w:rsid w:val="00755772"/>
    <w:rsid w:val="007657A6"/>
    <w:rsid w:val="007717B7"/>
    <w:rsid w:val="00771BF8"/>
    <w:rsid w:val="00776B2B"/>
    <w:rsid w:val="00781AA6"/>
    <w:rsid w:val="0078413F"/>
    <w:rsid w:val="00794B9B"/>
    <w:rsid w:val="007A6E25"/>
    <w:rsid w:val="007B2714"/>
    <w:rsid w:val="007E2444"/>
    <w:rsid w:val="00805DAF"/>
    <w:rsid w:val="00815B3C"/>
    <w:rsid w:val="00826EE9"/>
    <w:rsid w:val="00842287"/>
    <w:rsid w:val="00842955"/>
    <w:rsid w:val="0084506A"/>
    <w:rsid w:val="00850AC3"/>
    <w:rsid w:val="00871C5F"/>
    <w:rsid w:val="0087342E"/>
    <w:rsid w:val="008919E7"/>
    <w:rsid w:val="00893054"/>
    <w:rsid w:val="0089466A"/>
    <w:rsid w:val="008B2226"/>
    <w:rsid w:val="008B72B6"/>
    <w:rsid w:val="008C3488"/>
    <w:rsid w:val="008E3267"/>
    <w:rsid w:val="008F6323"/>
    <w:rsid w:val="009138C6"/>
    <w:rsid w:val="00913B4C"/>
    <w:rsid w:val="00916102"/>
    <w:rsid w:val="00924DFC"/>
    <w:rsid w:val="0093638F"/>
    <w:rsid w:val="009404F7"/>
    <w:rsid w:val="009447E7"/>
    <w:rsid w:val="00963F04"/>
    <w:rsid w:val="00970EBC"/>
    <w:rsid w:val="009A4EBE"/>
    <w:rsid w:val="009A56DB"/>
    <w:rsid w:val="009B038C"/>
    <w:rsid w:val="009C5352"/>
    <w:rsid w:val="009D0C59"/>
    <w:rsid w:val="009D57C1"/>
    <w:rsid w:val="009E0F16"/>
    <w:rsid w:val="009E16EE"/>
    <w:rsid w:val="009E175E"/>
    <w:rsid w:val="009E6E76"/>
    <w:rsid w:val="009F145E"/>
    <w:rsid w:val="00A03568"/>
    <w:rsid w:val="00A0554B"/>
    <w:rsid w:val="00A1042D"/>
    <w:rsid w:val="00A26488"/>
    <w:rsid w:val="00A45B1A"/>
    <w:rsid w:val="00A575D4"/>
    <w:rsid w:val="00A60F7B"/>
    <w:rsid w:val="00A7282E"/>
    <w:rsid w:val="00A775BD"/>
    <w:rsid w:val="00A85EA6"/>
    <w:rsid w:val="00A87D78"/>
    <w:rsid w:val="00A9078B"/>
    <w:rsid w:val="00A909E6"/>
    <w:rsid w:val="00A9138A"/>
    <w:rsid w:val="00AA7372"/>
    <w:rsid w:val="00AB108A"/>
    <w:rsid w:val="00AB1595"/>
    <w:rsid w:val="00AC2D44"/>
    <w:rsid w:val="00AD6D2C"/>
    <w:rsid w:val="00AE5B44"/>
    <w:rsid w:val="00AE5CF6"/>
    <w:rsid w:val="00AF5447"/>
    <w:rsid w:val="00B00A71"/>
    <w:rsid w:val="00B152F6"/>
    <w:rsid w:val="00B23221"/>
    <w:rsid w:val="00B35ABD"/>
    <w:rsid w:val="00B84F0E"/>
    <w:rsid w:val="00B94D91"/>
    <w:rsid w:val="00BA346C"/>
    <w:rsid w:val="00BA534F"/>
    <w:rsid w:val="00BA79D4"/>
    <w:rsid w:val="00BC2735"/>
    <w:rsid w:val="00BD1491"/>
    <w:rsid w:val="00BE46D3"/>
    <w:rsid w:val="00C01EAD"/>
    <w:rsid w:val="00C04F6D"/>
    <w:rsid w:val="00C1282B"/>
    <w:rsid w:val="00C13BE0"/>
    <w:rsid w:val="00C21792"/>
    <w:rsid w:val="00C3389B"/>
    <w:rsid w:val="00C54E3D"/>
    <w:rsid w:val="00C6390A"/>
    <w:rsid w:val="00C65D5D"/>
    <w:rsid w:val="00C759D9"/>
    <w:rsid w:val="00C82818"/>
    <w:rsid w:val="00C86564"/>
    <w:rsid w:val="00C94801"/>
    <w:rsid w:val="00C9602B"/>
    <w:rsid w:val="00CA3114"/>
    <w:rsid w:val="00CA4D17"/>
    <w:rsid w:val="00CA7236"/>
    <w:rsid w:val="00CB0132"/>
    <w:rsid w:val="00CB387E"/>
    <w:rsid w:val="00CB6F42"/>
    <w:rsid w:val="00CD3B18"/>
    <w:rsid w:val="00CD4FBF"/>
    <w:rsid w:val="00CE7C70"/>
    <w:rsid w:val="00D00112"/>
    <w:rsid w:val="00D03525"/>
    <w:rsid w:val="00D25FF6"/>
    <w:rsid w:val="00D35764"/>
    <w:rsid w:val="00D42AB7"/>
    <w:rsid w:val="00D44F95"/>
    <w:rsid w:val="00D51FFC"/>
    <w:rsid w:val="00D532AC"/>
    <w:rsid w:val="00D805A9"/>
    <w:rsid w:val="00D91AA8"/>
    <w:rsid w:val="00D91BA8"/>
    <w:rsid w:val="00D958C6"/>
    <w:rsid w:val="00D9598E"/>
    <w:rsid w:val="00DA14B6"/>
    <w:rsid w:val="00DB5401"/>
    <w:rsid w:val="00DC3576"/>
    <w:rsid w:val="00DC4A45"/>
    <w:rsid w:val="00DD2183"/>
    <w:rsid w:val="00DD3B68"/>
    <w:rsid w:val="00DF2CC0"/>
    <w:rsid w:val="00DF562C"/>
    <w:rsid w:val="00E14D04"/>
    <w:rsid w:val="00E220AB"/>
    <w:rsid w:val="00E222FF"/>
    <w:rsid w:val="00E22FD1"/>
    <w:rsid w:val="00E24B01"/>
    <w:rsid w:val="00E27383"/>
    <w:rsid w:val="00E341A4"/>
    <w:rsid w:val="00E5014F"/>
    <w:rsid w:val="00E83B66"/>
    <w:rsid w:val="00E85AC1"/>
    <w:rsid w:val="00E92CE5"/>
    <w:rsid w:val="00E9334B"/>
    <w:rsid w:val="00EB2A50"/>
    <w:rsid w:val="00EB6594"/>
    <w:rsid w:val="00EC7D27"/>
    <w:rsid w:val="00ED0916"/>
    <w:rsid w:val="00ED636F"/>
    <w:rsid w:val="00EF00EC"/>
    <w:rsid w:val="00EF243C"/>
    <w:rsid w:val="00EF2F1D"/>
    <w:rsid w:val="00EF5377"/>
    <w:rsid w:val="00F00634"/>
    <w:rsid w:val="00F059F4"/>
    <w:rsid w:val="00F178DA"/>
    <w:rsid w:val="00F4194D"/>
    <w:rsid w:val="00F52D8B"/>
    <w:rsid w:val="00F57B40"/>
    <w:rsid w:val="00F60870"/>
    <w:rsid w:val="00F65369"/>
    <w:rsid w:val="00F70D95"/>
    <w:rsid w:val="00F740FA"/>
    <w:rsid w:val="00F75DA5"/>
    <w:rsid w:val="00F80B81"/>
    <w:rsid w:val="00F82419"/>
    <w:rsid w:val="00F92801"/>
    <w:rsid w:val="00FA790E"/>
    <w:rsid w:val="00FB62C6"/>
    <w:rsid w:val="00FB7D6C"/>
    <w:rsid w:val="00FC7039"/>
    <w:rsid w:val="00FC7C91"/>
    <w:rsid w:val="00FD4550"/>
    <w:rsid w:val="00FD4A36"/>
    <w:rsid w:val="00FD588C"/>
    <w:rsid w:val="00FD7EA9"/>
    <w:rsid w:val="00FE01BA"/>
    <w:rsid w:val="00FE052F"/>
    <w:rsid w:val="00FE31BA"/>
    <w:rsid w:val="00FE72DC"/>
    <w:rsid w:val="00FF32E0"/>
    <w:rsid w:val="00FF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427A6"/>
  <w15:docId w15:val="{FF7225BF-63CB-49F3-8B85-31B73C04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0870"/>
    <w:pPr>
      <w:tabs>
        <w:tab w:val="left" w:pos="170"/>
        <w:tab w:val="left" w:pos="283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Theme="minorHAnsi" w:hAnsiTheme="minorHAnsi" w:cstheme="minorHAnsi"/>
      <w:noProof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1"/>
    <w:qFormat/>
    <w:rsid w:val="004375C5"/>
    <w:pPr>
      <w:numPr>
        <w:numId w:val="1"/>
      </w:numPr>
      <w:tabs>
        <w:tab w:val="clear" w:pos="170"/>
        <w:tab w:val="clear" w:pos="283"/>
      </w:tabs>
      <w:spacing w:after="120" w:line="240" w:lineRule="auto"/>
      <w:ind w:left="431" w:hanging="431"/>
      <w:outlineLvl w:val="0"/>
    </w:pPr>
    <w:rPr>
      <w:b/>
      <w:color w:val="CD5459"/>
      <w:sz w:val="48"/>
      <w:szCs w:val="48"/>
    </w:rPr>
  </w:style>
  <w:style w:type="paragraph" w:styleId="Kop2">
    <w:name w:val="heading 2"/>
    <w:basedOn w:val="Kop1"/>
    <w:next w:val="Standaard"/>
    <w:link w:val="Kop2Char"/>
    <w:uiPriority w:val="2"/>
    <w:unhideWhenUsed/>
    <w:qFormat/>
    <w:rsid w:val="004375C5"/>
    <w:pPr>
      <w:numPr>
        <w:ilvl w:val="1"/>
      </w:numPr>
      <w:ind w:left="578" w:hanging="578"/>
      <w:outlineLvl w:val="1"/>
    </w:pPr>
    <w:rPr>
      <w:color w:val="284255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3"/>
    <w:unhideWhenUsed/>
    <w:qFormat/>
    <w:rsid w:val="004375C5"/>
    <w:pPr>
      <w:numPr>
        <w:ilvl w:val="2"/>
        <w:numId w:val="1"/>
      </w:numPr>
      <w:tabs>
        <w:tab w:val="clear" w:pos="170"/>
        <w:tab w:val="clear" w:pos="283"/>
      </w:tabs>
      <w:spacing w:after="120" w:line="240" w:lineRule="auto"/>
      <w:outlineLvl w:val="2"/>
    </w:pPr>
    <w:rPr>
      <w:b/>
      <w:color w:val="284255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4"/>
    <w:unhideWhenUsed/>
    <w:qFormat/>
    <w:rsid w:val="0084506A"/>
    <w:pPr>
      <w:spacing w:after="120" w:line="240" w:lineRule="auto"/>
      <w:outlineLvl w:val="3"/>
    </w:pPr>
    <w:rPr>
      <w:b/>
      <w:i/>
      <w:color w:val="284255"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1FF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1FF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1FF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1FF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1FF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2CC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62CC1"/>
  </w:style>
  <w:style w:type="paragraph" w:styleId="Voettekst">
    <w:name w:val="footer"/>
    <w:basedOn w:val="Standaard"/>
    <w:link w:val="VoettekstChar"/>
    <w:uiPriority w:val="99"/>
    <w:unhideWhenUsed/>
    <w:rsid w:val="00562CC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62CC1"/>
  </w:style>
  <w:style w:type="paragraph" w:styleId="Ballontekst">
    <w:name w:val="Balloon Text"/>
    <w:basedOn w:val="Standaard"/>
    <w:link w:val="BallontekstChar"/>
    <w:uiPriority w:val="99"/>
    <w:semiHidden/>
    <w:unhideWhenUsed/>
    <w:rsid w:val="00562C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2CC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Standaard"/>
    <w:uiPriority w:val="99"/>
    <w:rsid w:val="00E9334B"/>
    <w:rPr>
      <w:rFonts w:cs="Arial"/>
      <w:color w:val="000000"/>
      <w:szCs w:val="18"/>
    </w:rPr>
  </w:style>
  <w:style w:type="character" w:customStyle="1" w:styleId="Kop1Char">
    <w:name w:val="Kop 1 Char"/>
    <w:basedOn w:val="Standaardalinea-lettertype"/>
    <w:link w:val="Kop1"/>
    <w:uiPriority w:val="1"/>
    <w:rsid w:val="004375C5"/>
    <w:rPr>
      <w:rFonts w:asciiTheme="minorHAnsi" w:hAnsiTheme="minorHAnsi" w:cstheme="minorHAnsi"/>
      <w:b/>
      <w:noProof/>
      <w:color w:val="CD5459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2"/>
    <w:rsid w:val="004375C5"/>
    <w:rPr>
      <w:rFonts w:asciiTheme="minorHAnsi" w:hAnsiTheme="minorHAnsi" w:cstheme="minorHAnsi"/>
      <w:b/>
      <w:noProof/>
      <w:color w:val="284255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3"/>
    <w:rsid w:val="004375C5"/>
    <w:rPr>
      <w:rFonts w:asciiTheme="minorHAnsi" w:hAnsiTheme="minorHAnsi" w:cstheme="minorHAnsi"/>
      <w:b/>
      <w:noProof/>
      <w:color w:val="284255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4"/>
    <w:rsid w:val="0084506A"/>
    <w:rPr>
      <w:rFonts w:asciiTheme="minorHAnsi" w:hAnsiTheme="minorHAnsi" w:cstheme="minorHAnsi"/>
      <w:b/>
      <w:i/>
      <w:color w:val="284255"/>
      <w:sz w:val="22"/>
      <w:lang w:val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9A56DB"/>
    <w:pPr>
      <w:tabs>
        <w:tab w:val="clear" w:pos="170"/>
        <w:tab w:val="clear" w:pos="283"/>
        <w:tab w:val="left" w:pos="400"/>
        <w:tab w:val="right" w:leader="dot" w:pos="9638"/>
      </w:tabs>
      <w:spacing w:after="100" w:line="240" w:lineRule="auto"/>
    </w:pPr>
    <w:rPr>
      <w:b/>
      <w:color w:val="284255"/>
      <w:sz w:val="28"/>
      <w:szCs w:val="28"/>
    </w:rPr>
  </w:style>
  <w:style w:type="paragraph" w:styleId="Inhopg2">
    <w:name w:val="toc 2"/>
    <w:basedOn w:val="Standaard"/>
    <w:next w:val="Standaard"/>
    <w:autoRedefine/>
    <w:uiPriority w:val="39"/>
    <w:unhideWhenUsed/>
    <w:rsid w:val="00755772"/>
    <w:pPr>
      <w:tabs>
        <w:tab w:val="clear" w:pos="170"/>
        <w:tab w:val="clear" w:pos="283"/>
        <w:tab w:val="left" w:pos="1100"/>
        <w:tab w:val="right" w:leader="dot" w:pos="9639"/>
      </w:tabs>
      <w:ind w:left="403"/>
    </w:pPr>
    <w:rPr>
      <w:bCs/>
      <w:sz w:val="24"/>
      <w:szCs w:val="24"/>
    </w:rPr>
  </w:style>
  <w:style w:type="paragraph" w:styleId="Inhopg3">
    <w:name w:val="toc 3"/>
    <w:basedOn w:val="Standaard"/>
    <w:next w:val="Standaard"/>
    <w:autoRedefine/>
    <w:uiPriority w:val="39"/>
    <w:unhideWhenUsed/>
    <w:rsid w:val="00755772"/>
    <w:pPr>
      <w:tabs>
        <w:tab w:val="clear" w:pos="170"/>
        <w:tab w:val="clear" w:pos="283"/>
        <w:tab w:val="left" w:pos="1100"/>
        <w:tab w:val="right" w:leader="dot" w:pos="9628"/>
      </w:tabs>
      <w:spacing w:after="100"/>
      <w:ind w:left="400"/>
    </w:pPr>
    <w:rPr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E220AB"/>
    <w:rPr>
      <w:color w:val="0000FF" w:themeColor="hyperlink"/>
      <w:u w:val="singl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1FFC"/>
    <w:rPr>
      <w:rFonts w:asciiTheme="majorHAnsi" w:eastAsiaTheme="majorEastAsia" w:hAnsiTheme="majorHAnsi" w:cstheme="majorBidi"/>
      <w:noProof/>
      <w:color w:val="243F60" w:themeColor="accent1" w:themeShade="7F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1FFC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2"/>
      <w:szCs w:val="2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C0D87"/>
    <w:pPr>
      <w:keepLines/>
      <w:numPr>
        <w:numId w:val="0"/>
      </w:numPr>
      <w:outlineLvl w:val="9"/>
    </w:pPr>
    <w:rPr>
      <w:szCs w:val="2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1FFC"/>
    <w:rPr>
      <w:rFonts w:asciiTheme="majorHAnsi" w:eastAsiaTheme="majorEastAsia" w:hAnsiTheme="majorHAnsi" w:cstheme="majorBidi"/>
      <w:i/>
      <w:iCs/>
      <w:noProof/>
      <w:color w:val="404040" w:themeColor="text1" w:themeTint="BF"/>
      <w:sz w:val="22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1FFC"/>
    <w:rPr>
      <w:rFonts w:asciiTheme="majorHAnsi" w:eastAsiaTheme="majorEastAsia" w:hAnsiTheme="majorHAnsi" w:cstheme="majorBidi"/>
      <w:noProof/>
      <w:color w:val="404040" w:themeColor="text1" w:themeTint="BF"/>
      <w:sz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1FFC"/>
    <w:rPr>
      <w:rFonts w:asciiTheme="majorHAnsi" w:eastAsiaTheme="majorEastAsia" w:hAnsiTheme="majorHAnsi" w:cstheme="majorBidi"/>
      <w:i/>
      <w:iCs/>
      <w:noProof/>
      <w:color w:val="404040" w:themeColor="text1" w:themeTint="BF"/>
      <w:sz w:val="22"/>
    </w:rPr>
  </w:style>
  <w:style w:type="paragraph" w:styleId="Lijstalinea">
    <w:name w:val="List Paragraph"/>
    <w:basedOn w:val="Standaard"/>
    <w:link w:val="LijstalineaChar"/>
    <w:uiPriority w:val="34"/>
    <w:qFormat/>
    <w:rsid w:val="00190EC0"/>
    <w:pPr>
      <w:ind w:left="720"/>
      <w:contextualSpacing/>
    </w:pPr>
  </w:style>
  <w:style w:type="paragraph" w:customStyle="1" w:styleId="Kaderkop">
    <w:name w:val="Kaderkop"/>
    <w:basedOn w:val="Kop3"/>
    <w:link w:val="KaderkopChar"/>
    <w:qFormat/>
    <w:rsid w:val="004375C5"/>
    <w:pPr>
      <w:numPr>
        <w:ilvl w:val="0"/>
        <w:numId w:val="0"/>
      </w:numPr>
    </w:pPr>
    <w:rPr>
      <w:color w:val="FFFFFF" w:themeColor="background1"/>
      <w:sz w:val="32"/>
      <w:szCs w:val="32"/>
    </w:rPr>
  </w:style>
  <w:style w:type="paragraph" w:customStyle="1" w:styleId="Plattetekstkader">
    <w:name w:val="Platte tekst kader"/>
    <w:basedOn w:val="Standaard"/>
    <w:link w:val="PlattetekstkaderChar"/>
    <w:qFormat/>
    <w:rsid w:val="00190EC0"/>
    <w:rPr>
      <w:color w:val="FFFFFF" w:themeColor="background1"/>
    </w:rPr>
  </w:style>
  <w:style w:type="character" w:customStyle="1" w:styleId="KaderkopChar">
    <w:name w:val="Kaderkop Char"/>
    <w:basedOn w:val="Kop3Char"/>
    <w:link w:val="Kaderkop"/>
    <w:rsid w:val="004375C5"/>
    <w:rPr>
      <w:rFonts w:asciiTheme="minorHAnsi" w:hAnsiTheme="minorHAnsi" w:cstheme="minorHAnsi"/>
      <w:b/>
      <w:noProof/>
      <w:color w:val="FFFFFF" w:themeColor="background1"/>
      <w:sz w:val="32"/>
      <w:szCs w:val="32"/>
      <w:lang w:val="en-US"/>
    </w:rPr>
  </w:style>
  <w:style w:type="paragraph" w:customStyle="1" w:styleId="Rapporttitel">
    <w:name w:val="Rapporttitel"/>
    <w:basedOn w:val="Kop1"/>
    <w:link w:val="RapporttitelChar"/>
    <w:qFormat/>
    <w:rsid w:val="005574E3"/>
    <w:pPr>
      <w:numPr>
        <w:numId w:val="0"/>
      </w:numPr>
      <w:spacing w:after="0"/>
    </w:pPr>
    <w:rPr>
      <w:color w:val="FFFFFF" w:themeColor="background1"/>
      <w:sz w:val="72"/>
      <w:szCs w:val="96"/>
    </w:rPr>
  </w:style>
  <w:style w:type="character" w:customStyle="1" w:styleId="PlattetekstkaderChar">
    <w:name w:val="Platte tekst kader Char"/>
    <w:basedOn w:val="Standaardalinea-lettertype"/>
    <w:link w:val="Plattetekstkader"/>
    <w:rsid w:val="00190EC0"/>
    <w:rPr>
      <w:rFonts w:asciiTheme="minorHAnsi" w:hAnsiTheme="minorHAnsi" w:cstheme="minorHAnsi"/>
      <w:color w:val="FFFFFF" w:themeColor="background1"/>
      <w:sz w:val="22"/>
      <w:szCs w:val="22"/>
      <w:lang w:val="en-US"/>
    </w:rPr>
  </w:style>
  <w:style w:type="paragraph" w:customStyle="1" w:styleId="Onderkopvoorblad">
    <w:name w:val="Onderkop voorblad"/>
    <w:basedOn w:val="Kop2"/>
    <w:link w:val="OnderkopvoorbladChar"/>
    <w:qFormat/>
    <w:rsid w:val="004646A7"/>
    <w:pPr>
      <w:numPr>
        <w:ilvl w:val="0"/>
        <w:numId w:val="0"/>
      </w:numPr>
    </w:pPr>
    <w:rPr>
      <w:color w:val="FFFFFF" w:themeColor="background1"/>
    </w:rPr>
  </w:style>
  <w:style w:type="character" w:customStyle="1" w:styleId="RapporttitelChar">
    <w:name w:val="Rapporttitel Char"/>
    <w:basedOn w:val="Kop1Char"/>
    <w:link w:val="Rapporttitel"/>
    <w:rsid w:val="005574E3"/>
    <w:rPr>
      <w:rFonts w:asciiTheme="minorHAnsi" w:hAnsiTheme="minorHAnsi" w:cstheme="minorHAnsi"/>
      <w:b/>
      <w:noProof/>
      <w:color w:val="FFFFFF" w:themeColor="background1"/>
      <w:sz w:val="72"/>
      <w:szCs w:val="96"/>
      <w:lang w:val="en-US"/>
    </w:rPr>
  </w:style>
  <w:style w:type="character" w:customStyle="1" w:styleId="OnderkopvoorbladChar">
    <w:name w:val="Onderkop voorblad Char"/>
    <w:basedOn w:val="Kop2Char"/>
    <w:link w:val="Onderkopvoorblad"/>
    <w:rsid w:val="004646A7"/>
    <w:rPr>
      <w:rFonts w:asciiTheme="minorHAnsi" w:hAnsiTheme="minorHAnsi" w:cstheme="minorHAnsi"/>
      <w:b/>
      <w:noProof/>
      <w:color w:val="FFFFFF" w:themeColor="background1"/>
      <w:sz w:val="28"/>
      <w:szCs w:val="28"/>
      <w:lang w:val="en-US"/>
    </w:rPr>
  </w:style>
  <w:style w:type="paragraph" w:customStyle="1" w:styleId="Opsomming">
    <w:name w:val="Opsomming"/>
    <w:basedOn w:val="Lijstalinea"/>
    <w:link w:val="OpsommingChar"/>
    <w:qFormat/>
    <w:rsid w:val="008E3267"/>
    <w:pPr>
      <w:numPr>
        <w:numId w:val="2"/>
      </w:numPr>
      <w:tabs>
        <w:tab w:val="clear" w:pos="170"/>
        <w:tab w:val="clear" w:pos="283"/>
      </w:tabs>
    </w:pPr>
  </w:style>
  <w:style w:type="numbering" w:customStyle="1" w:styleId="Stijl1">
    <w:name w:val="Stijl1"/>
    <w:uiPriority w:val="99"/>
    <w:rsid w:val="005644F7"/>
    <w:pPr>
      <w:numPr>
        <w:numId w:val="3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5644F7"/>
    <w:rPr>
      <w:rFonts w:asciiTheme="minorHAnsi" w:hAnsiTheme="minorHAnsi" w:cstheme="minorHAnsi"/>
      <w:sz w:val="22"/>
      <w:szCs w:val="22"/>
      <w:lang w:val="en-US"/>
    </w:rPr>
  </w:style>
  <w:style w:type="character" w:customStyle="1" w:styleId="OpsommingChar">
    <w:name w:val="Opsomming Char"/>
    <w:basedOn w:val="LijstalineaChar"/>
    <w:link w:val="Opsomming"/>
    <w:rsid w:val="008E3267"/>
    <w:rPr>
      <w:rFonts w:asciiTheme="minorHAnsi" w:hAnsiTheme="minorHAnsi" w:cstheme="minorHAnsi"/>
      <w:noProof/>
      <w:sz w:val="22"/>
      <w:szCs w:val="22"/>
      <w:lang w:val="en-US"/>
    </w:rPr>
  </w:style>
  <w:style w:type="paragraph" w:customStyle="1" w:styleId="HeadingVet">
    <w:name w:val="Heading Vet"/>
    <w:basedOn w:val="Standaard"/>
    <w:link w:val="HeadingVetChar"/>
    <w:qFormat/>
    <w:rsid w:val="0084506A"/>
    <w:pPr>
      <w:spacing w:after="120" w:line="240" w:lineRule="auto"/>
    </w:pPr>
    <w:rPr>
      <w:b/>
      <w:color w:val="284255"/>
      <w:sz w:val="24"/>
      <w:szCs w:val="24"/>
    </w:rPr>
  </w:style>
  <w:style w:type="character" w:customStyle="1" w:styleId="HeadingVetChar">
    <w:name w:val="Heading Vet Char"/>
    <w:basedOn w:val="Standaardalinea-lettertype"/>
    <w:link w:val="HeadingVet"/>
    <w:rsid w:val="0084506A"/>
    <w:rPr>
      <w:rFonts w:asciiTheme="minorHAnsi" w:hAnsiTheme="minorHAnsi" w:cstheme="minorHAnsi"/>
      <w:b/>
      <w:color w:val="284255"/>
      <w:sz w:val="24"/>
      <w:szCs w:val="24"/>
      <w:lang w:val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2735"/>
    <w:rPr>
      <w:color w:val="605E5C"/>
      <w:shd w:val="clear" w:color="auto" w:fill="E1DFDD"/>
    </w:rPr>
  </w:style>
  <w:style w:type="paragraph" w:customStyle="1" w:styleId="xmsolistparagraph">
    <w:name w:val="x_msolistparagraph"/>
    <w:basedOn w:val="Standaard"/>
    <w:rsid w:val="00805DAF"/>
    <w:pPr>
      <w:tabs>
        <w:tab w:val="clear" w:pos="170"/>
        <w:tab w:val="clear" w:pos="283"/>
      </w:tabs>
      <w:suppressAutoHyphens w:val="0"/>
      <w:adjustRightInd/>
      <w:ind w:left="720"/>
      <w:textAlignment w:val="auto"/>
    </w:pPr>
    <w:rPr>
      <w:rFonts w:ascii="Calibri" w:eastAsiaTheme="minorHAnsi" w:hAnsi="Calibri" w:cs="Calibri"/>
      <w:noProof w:val="0"/>
      <w:sz w:val="20"/>
      <w:szCs w:val="20"/>
    </w:rPr>
  </w:style>
  <w:style w:type="paragraph" w:customStyle="1" w:styleId="Default">
    <w:name w:val="Default"/>
    <w:rsid w:val="002E73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AF839-8F49-E140-BA51-B724EBEB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Sluyter</dc:creator>
  <cp:keywords/>
  <dc:description/>
  <cp:lastModifiedBy>Angelique Thoolen</cp:lastModifiedBy>
  <cp:revision>36</cp:revision>
  <cp:lastPrinted>2023-09-13T06:52:00Z</cp:lastPrinted>
  <dcterms:created xsi:type="dcterms:W3CDTF">2023-09-11T08:20:00Z</dcterms:created>
  <dcterms:modified xsi:type="dcterms:W3CDTF">2023-09-13T06:59:00Z</dcterms:modified>
</cp:coreProperties>
</file>